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CC" w:rsidRPr="001D1CAF" w:rsidRDefault="00EC5DCC" w:rsidP="00EC5DCC">
      <w:pPr>
        <w:rPr>
          <w:rFonts w:asciiTheme="majorHAnsi" w:hAnsiTheme="majorHAnsi"/>
          <w:b/>
          <w:sz w:val="22"/>
        </w:rPr>
      </w:pPr>
      <w:r w:rsidRPr="001D1CAF">
        <w:rPr>
          <w:rFonts w:asciiTheme="majorHAnsi" w:hAnsiTheme="majorHAnsi"/>
          <w:b/>
          <w:sz w:val="22"/>
        </w:rPr>
        <w:t xml:space="preserve">                                                          </w:t>
      </w:r>
    </w:p>
    <w:p w:rsidR="00EC5DCC" w:rsidRPr="001D1CAF" w:rsidRDefault="00EC5DCC" w:rsidP="00EC5DCC">
      <w:pPr>
        <w:rPr>
          <w:rFonts w:asciiTheme="majorHAnsi" w:hAnsiTheme="majorHAnsi"/>
          <w:b/>
          <w:sz w:val="22"/>
        </w:rPr>
      </w:pPr>
    </w:p>
    <w:p w:rsidR="002A3C9E" w:rsidRPr="001D1CAF" w:rsidRDefault="002A3C9E" w:rsidP="001D1CAF">
      <w:pPr>
        <w:jc w:val="center"/>
        <w:rPr>
          <w:rFonts w:asciiTheme="majorHAnsi" w:hAnsiTheme="majorHAnsi"/>
          <w:b/>
          <w:sz w:val="22"/>
          <w:szCs w:val="22"/>
        </w:rPr>
      </w:pPr>
      <w:r w:rsidRPr="001D1CAF">
        <w:rPr>
          <w:rFonts w:asciiTheme="majorHAnsi" w:hAnsiTheme="majorHAnsi"/>
          <w:b/>
          <w:sz w:val="22"/>
          <w:szCs w:val="22"/>
        </w:rPr>
        <w:t xml:space="preserve">ДОГОВОР ПОСТАВКИ </w:t>
      </w:r>
      <w:r w:rsidRPr="001D1CAF">
        <w:rPr>
          <w:rFonts w:asciiTheme="majorHAnsi" w:hAnsiTheme="majorHAnsi"/>
          <w:b/>
          <w:sz w:val="22"/>
          <w:szCs w:val="22"/>
          <w:highlight w:val="yellow"/>
        </w:rPr>
        <w:t xml:space="preserve">№ </w:t>
      </w:r>
      <w:r w:rsidR="0026115F" w:rsidRPr="001D1CAF">
        <w:rPr>
          <w:rFonts w:asciiTheme="majorHAnsi" w:hAnsiTheme="majorHAnsi"/>
          <w:b/>
          <w:sz w:val="22"/>
          <w:szCs w:val="22"/>
          <w:highlight w:val="yellow"/>
        </w:rPr>
        <w:t>____</w:t>
      </w:r>
    </w:p>
    <w:p w:rsidR="002A3C9E" w:rsidRPr="001D1CAF" w:rsidRDefault="002A3C9E">
      <w:pPr>
        <w:tabs>
          <w:tab w:val="left" w:pos="2009"/>
        </w:tabs>
        <w:jc w:val="center"/>
        <w:rPr>
          <w:rFonts w:asciiTheme="majorHAnsi" w:hAnsiTheme="majorHAnsi"/>
          <w:b/>
          <w:sz w:val="22"/>
          <w:szCs w:val="22"/>
        </w:rPr>
      </w:pPr>
    </w:p>
    <w:p w:rsidR="002A3C9E" w:rsidRPr="001D1CAF" w:rsidRDefault="00041542">
      <w:pPr>
        <w:jc w:val="both"/>
        <w:rPr>
          <w:rFonts w:asciiTheme="majorHAnsi" w:hAnsiTheme="majorHAnsi"/>
          <w:b/>
          <w:sz w:val="22"/>
          <w:szCs w:val="22"/>
        </w:rPr>
      </w:pPr>
      <w:r w:rsidRPr="001D1CAF">
        <w:rPr>
          <w:rFonts w:asciiTheme="majorHAnsi" w:hAnsiTheme="majorHAnsi"/>
          <w:b/>
          <w:sz w:val="22"/>
          <w:szCs w:val="22"/>
          <w:highlight w:val="yellow"/>
        </w:rPr>
        <w:t xml:space="preserve">г. </w:t>
      </w:r>
      <w:r w:rsidR="009F67BF" w:rsidRPr="001D1CAF">
        <w:rPr>
          <w:rFonts w:asciiTheme="majorHAnsi" w:hAnsiTheme="majorHAnsi"/>
          <w:b/>
          <w:sz w:val="22"/>
          <w:szCs w:val="22"/>
          <w:highlight w:val="yellow"/>
        </w:rPr>
        <w:t>Волгоград</w:t>
      </w:r>
      <w:r w:rsidR="00DD17DF" w:rsidRPr="001D1CAF">
        <w:rPr>
          <w:rFonts w:asciiTheme="majorHAnsi" w:hAnsiTheme="majorHAnsi"/>
          <w:b/>
          <w:sz w:val="22"/>
          <w:szCs w:val="22"/>
        </w:rPr>
        <w:t xml:space="preserve">    </w:t>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C57260"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0779D3"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C57260" w:rsidRPr="001D1CAF">
        <w:rPr>
          <w:rFonts w:asciiTheme="majorHAnsi" w:hAnsiTheme="majorHAnsi"/>
          <w:b/>
          <w:sz w:val="22"/>
          <w:szCs w:val="22"/>
        </w:rPr>
        <w:t xml:space="preserve">    </w:t>
      </w:r>
      <w:r w:rsidR="00EC5DCC" w:rsidRPr="001D1CAF">
        <w:rPr>
          <w:rFonts w:asciiTheme="majorHAnsi" w:hAnsiTheme="majorHAnsi"/>
          <w:b/>
          <w:sz w:val="22"/>
          <w:szCs w:val="22"/>
        </w:rPr>
        <w:t xml:space="preserve">      </w:t>
      </w:r>
      <w:proofErr w:type="gramStart"/>
      <w:r w:rsidR="00EC5DCC" w:rsidRPr="001D1CAF">
        <w:rPr>
          <w:rFonts w:asciiTheme="majorHAnsi" w:hAnsiTheme="majorHAnsi"/>
          <w:b/>
          <w:sz w:val="22"/>
          <w:szCs w:val="22"/>
        </w:rPr>
        <w:t xml:space="preserve">  </w:t>
      </w:r>
      <w:r w:rsidRPr="001D1CAF">
        <w:rPr>
          <w:rFonts w:asciiTheme="majorHAnsi" w:hAnsiTheme="majorHAnsi"/>
          <w:b/>
          <w:sz w:val="22"/>
          <w:szCs w:val="22"/>
        </w:rPr>
        <w:t xml:space="preserve"> </w:t>
      </w:r>
      <w:r w:rsidR="002A3C9E" w:rsidRPr="001D1CAF">
        <w:rPr>
          <w:rFonts w:asciiTheme="majorHAnsi" w:hAnsiTheme="majorHAnsi"/>
          <w:b/>
          <w:sz w:val="22"/>
          <w:szCs w:val="22"/>
          <w:highlight w:val="yellow"/>
        </w:rPr>
        <w:t>«</w:t>
      </w:r>
      <w:proofErr w:type="gramEnd"/>
      <w:r w:rsidR="00FC746D" w:rsidRPr="001D1CAF">
        <w:rPr>
          <w:rFonts w:asciiTheme="majorHAnsi" w:hAnsiTheme="majorHAnsi"/>
          <w:b/>
          <w:sz w:val="22"/>
          <w:szCs w:val="22"/>
          <w:highlight w:val="yellow"/>
        </w:rPr>
        <w:t>__</w:t>
      </w:r>
      <w:r w:rsidR="00DD17DF" w:rsidRPr="001D1CAF">
        <w:rPr>
          <w:rFonts w:asciiTheme="majorHAnsi" w:hAnsiTheme="majorHAnsi"/>
          <w:b/>
          <w:sz w:val="22"/>
          <w:szCs w:val="22"/>
          <w:highlight w:val="yellow"/>
        </w:rPr>
        <w:t>»</w:t>
      </w:r>
      <w:r w:rsidR="00A82951" w:rsidRPr="001D1CAF">
        <w:rPr>
          <w:rFonts w:asciiTheme="majorHAnsi" w:hAnsiTheme="majorHAnsi"/>
          <w:b/>
          <w:sz w:val="22"/>
          <w:szCs w:val="22"/>
          <w:highlight w:val="yellow"/>
        </w:rPr>
        <w:t xml:space="preserve"> </w:t>
      </w:r>
      <w:r w:rsidR="00FC746D" w:rsidRPr="001D1CAF">
        <w:rPr>
          <w:rFonts w:asciiTheme="majorHAnsi" w:hAnsiTheme="majorHAnsi"/>
          <w:b/>
          <w:sz w:val="22"/>
          <w:szCs w:val="22"/>
          <w:highlight w:val="yellow"/>
        </w:rPr>
        <w:t>_______</w:t>
      </w:r>
      <w:r w:rsidR="000779D3" w:rsidRPr="001D1CAF">
        <w:rPr>
          <w:rFonts w:asciiTheme="majorHAnsi" w:hAnsiTheme="majorHAnsi"/>
          <w:b/>
          <w:sz w:val="22"/>
          <w:szCs w:val="22"/>
          <w:highlight w:val="yellow"/>
        </w:rPr>
        <w:t xml:space="preserve"> </w:t>
      </w:r>
      <w:r w:rsidR="002A3C9E" w:rsidRPr="001D1CAF">
        <w:rPr>
          <w:rFonts w:asciiTheme="majorHAnsi" w:hAnsiTheme="majorHAnsi"/>
          <w:b/>
          <w:sz w:val="22"/>
          <w:szCs w:val="22"/>
          <w:highlight w:val="yellow"/>
        </w:rPr>
        <w:t>20</w:t>
      </w:r>
      <w:r w:rsidR="001D1CAF">
        <w:rPr>
          <w:rFonts w:asciiTheme="majorHAnsi" w:hAnsiTheme="majorHAnsi"/>
          <w:b/>
          <w:sz w:val="22"/>
          <w:szCs w:val="22"/>
          <w:highlight w:val="yellow"/>
        </w:rPr>
        <w:t>_____</w:t>
      </w:r>
      <w:r w:rsidR="007B13EB" w:rsidRPr="001D1CAF">
        <w:rPr>
          <w:rFonts w:asciiTheme="majorHAnsi" w:hAnsiTheme="majorHAnsi"/>
          <w:b/>
          <w:sz w:val="22"/>
          <w:szCs w:val="22"/>
          <w:highlight w:val="yellow"/>
        </w:rPr>
        <w:t>г.</w:t>
      </w:r>
      <w:r w:rsidR="002A3C9E" w:rsidRPr="001D1CAF">
        <w:rPr>
          <w:rFonts w:asciiTheme="majorHAnsi" w:hAnsiTheme="majorHAnsi"/>
          <w:sz w:val="22"/>
          <w:szCs w:val="22"/>
        </w:rPr>
        <w:t xml:space="preserve"> </w:t>
      </w:r>
      <w:r w:rsidR="00EE17CE" w:rsidRPr="001D1CAF">
        <w:rPr>
          <w:rFonts w:asciiTheme="majorHAnsi" w:hAnsiTheme="majorHAnsi"/>
          <w:b/>
          <w:sz w:val="22"/>
          <w:szCs w:val="22"/>
        </w:rPr>
        <w:t xml:space="preserve"> </w:t>
      </w:r>
    </w:p>
    <w:p w:rsidR="002A3C9E" w:rsidRPr="001D1CAF" w:rsidRDefault="002A3C9E">
      <w:pPr>
        <w:jc w:val="both"/>
        <w:rPr>
          <w:rFonts w:asciiTheme="majorHAnsi" w:hAnsiTheme="majorHAnsi"/>
          <w:sz w:val="22"/>
          <w:szCs w:val="22"/>
        </w:rPr>
      </w:pPr>
    </w:p>
    <w:p w:rsidR="002A3C9E" w:rsidRPr="001D1CAF" w:rsidRDefault="0026115F" w:rsidP="00853446">
      <w:pPr>
        <w:jc w:val="both"/>
        <w:rPr>
          <w:rFonts w:asciiTheme="majorHAnsi" w:hAnsiTheme="majorHAnsi"/>
          <w:sz w:val="22"/>
          <w:szCs w:val="22"/>
        </w:rPr>
      </w:pP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именуемое в дальнейшем </w:t>
      </w:r>
      <w:r w:rsidR="002A3C9E" w:rsidRPr="001D1CAF">
        <w:rPr>
          <w:rFonts w:asciiTheme="majorHAnsi" w:hAnsiTheme="majorHAnsi"/>
          <w:b/>
          <w:sz w:val="22"/>
          <w:szCs w:val="22"/>
        </w:rPr>
        <w:t>Поставщик</w:t>
      </w:r>
      <w:r w:rsidR="00851C50" w:rsidRPr="001D1CAF">
        <w:rPr>
          <w:rFonts w:asciiTheme="majorHAnsi" w:hAnsiTheme="majorHAnsi"/>
          <w:sz w:val="22"/>
          <w:szCs w:val="22"/>
        </w:rPr>
        <w:t>, в ли</w:t>
      </w:r>
      <w:r w:rsidR="00A82951" w:rsidRPr="001D1CAF">
        <w:rPr>
          <w:rFonts w:asciiTheme="majorHAnsi" w:hAnsiTheme="majorHAnsi"/>
          <w:sz w:val="22"/>
          <w:szCs w:val="22"/>
        </w:rPr>
        <w:t xml:space="preserve">це </w:t>
      </w: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w:t>
      </w:r>
      <w:r w:rsidR="00851C50" w:rsidRPr="001D1CAF">
        <w:rPr>
          <w:rFonts w:asciiTheme="majorHAnsi" w:hAnsiTheme="majorHAnsi"/>
          <w:sz w:val="22"/>
          <w:szCs w:val="22"/>
        </w:rPr>
        <w:t>действующего</w:t>
      </w:r>
      <w:r w:rsidR="00A82951" w:rsidRPr="001D1CAF">
        <w:rPr>
          <w:rFonts w:asciiTheme="majorHAnsi" w:hAnsiTheme="majorHAnsi"/>
          <w:sz w:val="22"/>
          <w:szCs w:val="22"/>
        </w:rPr>
        <w:t xml:space="preserve"> на основании </w:t>
      </w:r>
      <w:r w:rsidRPr="001D1CAF">
        <w:rPr>
          <w:rFonts w:asciiTheme="majorHAnsi" w:hAnsiTheme="majorHAnsi"/>
          <w:sz w:val="22"/>
          <w:szCs w:val="22"/>
          <w:highlight w:val="yellow"/>
        </w:rPr>
        <w:t>________</w:t>
      </w:r>
      <w:r w:rsidR="002A3C9E" w:rsidRPr="001D1CAF">
        <w:rPr>
          <w:rFonts w:asciiTheme="majorHAnsi" w:hAnsiTheme="majorHAnsi"/>
          <w:sz w:val="22"/>
          <w:szCs w:val="22"/>
        </w:rPr>
        <w:t xml:space="preserve">, с одной Стороны, и </w:t>
      </w:r>
      <w:r w:rsidR="0088014D" w:rsidRPr="001D1CAF">
        <w:rPr>
          <w:rFonts w:asciiTheme="majorHAnsi" w:hAnsiTheme="majorHAnsi"/>
          <w:sz w:val="22"/>
          <w:szCs w:val="22"/>
        </w:rPr>
        <w:t xml:space="preserve"> </w:t>
      </w:r>
      <w:r w:rsidR="001E0473" w:rsidRPr="001D1CAF">
        <w:rPr>
          <w:rFonts w:asciiTheme="majorHAnsi" w:hAnsiTheme="majorHAnsi"/>
          <w:sz w:val="22"/>
          <w:szCs w:val="22"/>
          <w:highlight w:val="yellow"/>
        </w:rPr>
        <w:t>_______</w:t>
      </w:r>
      <w:r w:rsidR="002A3C9E" w:rsidRPr="001D1CAF">
        <w:rPr>
          <w:rFonts w:asciiTheme="majorHAnsi" w:hAnsiTheme="majorHAnsi"/>
          <w:b/>
          <w:sz w:val="22"/>
          <w:szCs w:val="22"/>
        </w:rPr>
        <w:t xml:space="preserve"> </w:t>
      </w:r>
      <w:r w:rsidR="002A3C9E" w:rsidRPr="001D1CAF">
        <w:rPr>
          <w:rFonts w:asciiTheme="majorHAnsi" w:hAnsiTheme="majorHAnsi"/>
          <w:sz w:val="22"/>
          <w:szCs w:val="22"/>
        </w:rPr>
        <w:t xml:space="preserve">именуемое в дальнейшем </w:t>
      </w:r>
      <w:r w:rsidR="002A3C9E" w:rsidRPr="001D1CAF">
        <w:rPr>
          <w:rFonts w:asciiTheme="majorHAnsi" w:hAnsiTheme="majorHAnsi"/>
          <w:b/>
          <w:sz w:val="22"/>
          <w:szCs w:val="22"/>
        </w:rPr>
        <w:t>Покупатель</w:t>
      </w:r>
      <w:r w:rsidR="002A3C9E" w:rsidRPr="001D1CAF">
        <w:rPr>
          <w:rFonts w:asciiTheme="majorHAnsi" w:hAnsiTheme="majorHAnsi"/>
          <w:sz w:val="22"/>
          <w:szCs w:val="22"/>
        </w:rPr>
        <w:t xml:space="preserve">, в лице </w:t>
      </w:r>
      <w:r w:rsidR="001E0473"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действующего на основании </w:t>
      </w:r>
      <w:r w:rsidR="00C22A70" w:rsidRPr="001D1CAF">
        <w:rPr>
          <w:rFonts w:asciiTheme="majorHAnsi" w:hAnsiTheme="majorHAnsi"/>
          <w:sz w:val="22"/>
          <w:szCs w:val="22"/>
          <w:highlight w:val="yellow"/>
        </w:rPr>
        <w:t>________________</w:t>
      </w:r>
      <w:r w:rsidR="002A3C9E" w:rsidRPr="001D1CAF">
        <w:rPr>
          <w:rFonts w:asciiTheme="majorHAnsi" w:hAnsiTheme="majorHAnsi"/>
          <w:sz w:val="22"/>
          <w:szCs w:val="22"/>
        </w:rPr>
        <w:t>, с другой Стороны, а совместно именуемые Стороны,</w:t>
      </w:r>
      <w:r w:rsidR="00D7702C" w:rsidRPr="001D1CAF">
        <w:rPr>
          <w:rFonts w:asciiTheme="majorHAnsi" w:hAnsiTheme="majorHAnsi"/>
          <w:sz w:val="22"/>
          <w:szCs w:val="22"/>
        </w:rPr>
        <w:t xml:space="preserve"> на  основании  проведенного  тендера  </w:t>
      </w:r>
      <w:r w:rsidR="00D7702C" w:rsidRPr="001D1CAF">
        <w:rPr>
          <w:rFonts w:asciiTheme="majorHAnsi" w:hAnsiTheme="majorHAnsi"/>
          <w:sz w:val="22"/>
          <w:szCs w:val="22"/>
          <w:highlight w:val="yellow"/>
        </w:rPr>
        <w:t>(Протокол №____ от  «____»___________20____г. (далее-Протокол)</w:t>
      </w:r>
      <w:r w:rsidR="002A3C9E" w:rsidRPr="001D1CAF">
        <w:rPr>
          <w:rFonts w:asciiTheme="majorHAnsi" w:hAnsiTheme="majorHAnsi"/>
          <w:sz w:val="22"/>
          <w:szCs w:val="22"/>
        </w:rPr>
        <w:t xml:space="preserve"> заключили настоящий договор о нижеследующем:</w:t>
      </w:r>
    </w:p>
    <w:p w:rsidR="002A3C9E" w:rsidRPr="001D1CAF" w:rsidRDefault="002A3C9E">
      <w:pPr>
        <w:jc w:val="both"/>
        <w:rPr>
          <w:rFonts w:asciiTheme="majorHAnsi" w:hAnsiTheme="majorHAnsi"/>
          <w:sz w:val="22"/>
          <w:szCs w:val="22"/>
        </w:rPr>
      </w:pPr>
    </w:p>
    <w:p w:rsidR="002A3C9E" w:rsidRPr="001D1CAF" w:rsidRDefault="002A3C9E" w:rsidP="001D1CAF">
      <w:pPr>
        <w:numPr>
          <w:ilvl w:val="0"/>
          <w:numId w:val="3"/>
        </w:numPr>
        <w:rPr>
          <w:rFonts w:asciiTheme="majorHAnsi" w:hAnsiTheme="majorHAnsi"/>
          <w:b/>
          <w:sz w:val="22"/>
          <w:szCs w:val="22"/>
        </w:rPr>
      </w:pPr>
      <w:r w:rsidRPr="001D1CAF">
        <w:rPr>
          <w:rFonts w:asciiTheme="majorHAnsi" w:hAnsiTheme="majorHAnsi"/>
          <w:b/>
          <w:sz w:val="22"/>
          <w:szCs w:val="22"/>
        </w:rPr>
        <w:t>ПРЕДМЕТ ДОГОВОРА</w:t>
      </w:r>
    </w:p>
    <w:p w:rsidR="00CC0447" w:rsidRPr="001D1CAF" w:rsidRDefault="00CC0447" w:rsidP="00CC0447">
      <w:pPr>
        <w:ind w:left="3870"/>
        <w:rPr>
          <w:rFonts w:asciiTheme="majorHAnsi" w:hAnsiTheme="majorHAnsi"/>
          <w:b/>
          <w:sz w:val="22"/>
          <w:szCs w:val="22"/>
        </w:rPr>
      </w:pPr>
    </w:p>
    <w:p w:rsidR="002A3C9E" w:rsidRPr="001D1CAF" w:rsidRDefault="00A7624F" w:rsidP="00763717">
      <w:pPr>
        <w:jc w:val="both"/>
        <w:rPr>
          <w:rFonts w:asciiTheme="majorHAnsi" w:hAnsiTheme="majorHAnsi"/>
          <w:sz w:val="22"/>
          <w:szCs w:val="22"/>
        </w:rPr>
      </w:pPr>
      <w:r w:rsidRPr="001D1CAF">
        <w:rPr>
          <w:rFonts w:asciiTheme="majorHAnsi" w:hAnsiTheme="majorHAnsi"/>
          <w:b/>
          <w:sz w:val="22"/>
          <w:szCs w:val="22"/>
        </w:rPr>
        <w:t xml:space="preserve">  </w:t>
      </w:r>
      <w:r w:rsidR="00365D5E">
        <w:rPr>
          <w:rFonts w:asciiTheme="majorHAnsi" w:hAnsiTheme="majorHAnsi"/>
          <w:b/>
          <w:sz w:val="22"/>
          <w:szCs w:val="22"/>
        </w:rPr>
        <w:tab/>
      </w:r>
      <w:r w:rsidR="00763717" w:rsidRPr="001D1CAF">
        <w:rPr>
          <w:rFonts w:asciiTheme="majorHAnsi" w:hAnsiTheme="majorHAnsi"/>
          <w:sz w:val="22"/>
          <w:szCs w:val="22"/>
        </w:rPr>
        <w:t xml:space="preserve">1.1. </w:t>
      </w:r>
      <w:r w:rsidR="00FF6161" w:rsidRPr="001D1CAF">
        <w:rPr>
          <w:rFonts w:asciiTheme="majorHAnsi" w:hAnsiTheme="majorHAnsi"/>
          <w:sz w:val="22"/>
          <w:szCs w:val="22"/>
        </w:rPr>
        <w:t>В соответствии с условиями настоящего договора Поставщик обязуется передать в собственность Покупателя Товар на согласованных Сторонами условиях, а Покупатель обязуется принять Товар и уплатить за него согласованную сторонами цену.</w:t>
      </w:r>
      <w:r w:rsidR="004D19FB" w:rsidRPr="001D1CAF">
        <w:rPr>
          <w:rFonts w:asciiTheme="majorHAnsi" w:hAnsiTheme="majorHAnsi"/>
          <w:sz w:val="22"/>
          <w:szCs w:val="22"/>
        </w:rPr>
        <w:t xml:space="preserve"> Цена является фиксированной </w:t>
      </w:r>
      <w:r w:rsidR="00365D5E">
        <w:rPr>
          <w:rFonts w:asciiTheme="majorHAnsi" w:hAnsiTheme="majorHAnsi"/>
          <w:sz w:val="22"/>
          <w:szCs w:val="22"/>
        </w:rPr>
        <w:t xml:space="preserve">                  </w:t>
      </w:r>
      <w:r w:rsidR="004D19FB" w:rsidRPr="001D1CAF">
        <w:rPr>
          <w:rFonts w:asciiTheme="majorHAnsi" w:hAnsiTheme="majorHAnsi"/>
          <w:sz w:val="22"/>
          <w:szCs w:val="22"/>
          <w:highlight w:val="yellow"/>
        </w:rPr>
        <w:t>в соответствии с результатами проведения тендера.</w:t>
      </w:r>
    </w:p>
    <w:p w:rsidR="00FF6161" w:rsidRPr="001D1CAF" w:rsidRDefault="003D6B2A"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w:t>
      </w:r>
      <w:r w:rsidR="00CB1734" w:rsidRPr="001D1CAF">
        <w:rPr>
          <w:rFonts w:asciiTheme="majorHAnsi" w:hAnsiTheme="majorHAnsi"/>
          <w:sz w:val="22"/>
          <w:szCs w:val="22"/>
        </w:rPr>
        <w:t>2</w:t>
      </w:r>
      <w:r w:rsidRPr="001D1CAF">
        <w:rPr>
          <w:rFonts w:asciiTheme="majorHAnsi" w:hAnsiTheme="majorHAnsi"/>
          <w:sz w:val="22"/>
          <w:szCs w:val="22"/>
        </w:rPr>
        <w:t xml:space="preserve">.  </w:t>
      </w:r>
      <w:r w:rsidR="00FF6161" w:rsidRPr="001D1CAF">
        <w:rPr>
          <w:rFonts w:asciiTheme="majorHAnsi" w:eastAsiaTheme="minorEastAsia" w:hAnsiTheme="majorHAnsi"/>
          <w:sz w:val="22"/>
          <w:szCs w:val="22"/>
          <w:lang w:eastAsia="ru-RU"/>
        </w:rPr>
        <w:t xml:space="preserve">Наименование, количество, </w:t>
      </w:r>
      <w:r w:rsidR="00523EF8" w:rsidRPr="001D1CAF">
        <w:rPr>
          <w:rFonts w:asciiTheme="majorHAnsi" w:eastAsiaTheme="minorEastAsia" w:hAnsiTheme="majorHAnsi"/>
          <w:sz w:val="22"/>
          <w:szCs w:val="22"/>
          <w:lang w:eastAsia="ru-RU"/>
        </w:rPr>
        <w:t xml:space="preserve">цена, </w:t>
      </w:r>
      <w:r w:rsidR="00FF6161" w:rsidRPr="001D1CAF">
        <w:rPr>
          <w:rFonts w:asciiTheme="majorHAnsi" w:eastAsiaTheme="minorEastAsia" w:hAnsiTheme="majorHAnsi"/>
          <w:sz w:val="22"/>
          <w:szCs w:val="22"/>
          <w:lang w:eastAsia="ru-RU"/>
        </w:rPr>
        <w:t xml:space="preserve">требования к качеству, </w:t>
      </w:r>
      <w:r w:rsidR="00454D93" w:rsidRPr="001D1CAF">
        <w:rPr>
          <w:rFonts w:asciiTheme="majorHAnsi" w:eastAsiaTheme="minorEastAsia" w:hAnsiTheme="majorHAnsi"/>
          <w:sz w:val="22"/>
          <w:szCs w:val="22"/>
          <w:lang w:eastAsia="ru-RU"/>
        </w:rPr>
        <w:t xml:space="preserve">таре и упаковке, </w:t>
      </w:r>
      <w:r w:rsidR="00FF6161" w:rsidRPr="001D1CAF">
        <w:rPr>
          <w:rFonts w:asciiTheme="majorHAnsi" w:eastAsiaTheme="minorEastAsia" w:hAnsiTheme="majorHAnsi"/>
          <w:sz w:val="22"/>
          <w:szCs w:val="22"/>
          <w:lang w:eastAsia="ru-RU"/>
        </w:rPr>
        <w:t>сроки и способ поставки Това</w:t>
      </w:r>
      <w:r w:rsidR="00BB7EE1" w:rsidRPr="001D1CAF">
        <w:rPr>
          <w:rFonts w:asciiTheme="majorHAnsi" w:eastAsiaTheme="minorEastAsia" w:hAnsiTheme="majorHAnsi"/>
          <w:sz w:val="22"/>
          <w:szCs w:val="22"/>
          <w:lang w:eastAsia="ru-RU"/>
        </w:rPr>
        <w:t>ра согласовываются Сторонами в С</w:t>
      </w:r>
      <w:r w:rsidR="00FF6161" w:rsidRPr="001D1CAF">
        <w:rPr>
          <w:rFonts w:asciiTheme="majorHAnsi" w:eastAsiaTheme="minorEastAsia" w:hAnsiTheme="majorHAnsi"/>
          <w:sz w:val="22"/>
          <w:szCs w:val="22"/>
          <w:lang w:eastAsia="ru-RU"/>
        </w:rPr>
        <w:t>пецификаци</w:t>
      </w:r>
      <w:r w:rsidR="00C55DC8" w:rsidRPr="001D1CAF">
        <w:rPr>
          <w:rFonts w:asciiTheme="majorHAnsi" w:eastAsiaTheme="minorEastAsia" w:hAnsiTheme="majorHAnsi"/>
          <w:sz w:val="22"/>
          <w:szCs w:val="22"/>
          <w:lang w:eastAsia="ru-RU"/>
        </w:rPr>
        <w:t xml:space="preserve">и </w:t>
      </w:r>
      <w:r w:rsidR="00FF6161" w:rsidRPr="001D1CAF">
        <w:rPr>
          <w:rFonts w:asciiTheme="majorHAnsi" w:eastAsiaTheme="minorEastAsia" w:hAnsiTheme="majorHAnsi"/>
          <w:sz w:val="22"/>
          <w:szCs w:val="22"/>
          <w:lang w:eastAsia="ru-RU"/>
        </w:rPr>
        <w:t xml:space="preserve"> (Приложение № </w:t>
      </w:r>
      <w:r w:rsidR="00C55DC8" w:rsidRPr="001D1CAF">
        <w:rPr>
          <w:rFonts w:asciiTheme="majorHAnsi" w:eastAsiaTheme="minorEastAsia" w:hAnsiTheme="majorHAnsi"/>
          <w:sz w:val="22"/>
          <w:szCs w:val="22"/>
          <w:lang w:eastAsia="ru-RU"/>
        </w:rPr>
        <w:t>1</w:t>
      </w:r>
      <w:r w:rsidR="00FF6161" w:rsidRPr="001D1CAF">
        <w:rPr>
          <w:rFonts w:asciiTheme="majorHAnsi" w:eastAsiaTheme="minorEastAsia" w:hAnsiTheme="majorHAnsi"/>
          <w:sz w:val="22"/>
          <w:szCs w:val="22"/>
          <w:lang w:eastAsia="ru-RU"/>
        </w:rPr>
        <w:t>)</w:t>
      </w:r>
      <w:r w:rsidR="00D460BE" w:rsidRPr="001D1CAF">
        <w:rPr>
          <w:rFonts w:asciiTheme="majorHAnsi" w:eastAsiaTheme="minorEastAsia" w:hAnsiTheme="majorHAnsi"/>
          <w:sz w:val="22"/>
          <w:szCs w:val="22"/>
          <w:lang w:eastAsia="ru-RU"/>
        </w:rPr>
        <w:t>.</w:t>
      </w:r>
    </w:p>
    <w:p w:rsidR="003D6B2A" w:rsidRPr="001D1CAF" w:rsidRDefault="00BF79CF" w:rsidP="004F7417">
      <w:pPr>
        <w:suppressAutoHyphens w:val="0"/>
        <w:spacing w:after="200" w:line="276" w:lineRule="auto"/>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ab/>
      </w:r>
      <w:r w:rsidR="00FF6161" w:rsidRPr="001D1CAF">
        <w:rPr>
          <w:rFonts w:asciiTheme="majorHAnsi" w:eastAsiaTheme="minorEastAsia" w:hAnsiTheme="majorHAnsi"/>
          <w:sz w:val="22"/>
          <w:szCs w:val="22"/>
          <w:lang w:eastAsia="ru-RU"/>
        </w:rPr>
        <w:t>Спецификаци</w:t>
      </w:r>
      <w:r w:rsidR="00C55DC8" w:rsidRPr="001D1CAF">
        <w:rPr>
          <w:rFonts w:asciiTheme="majorHAnsi" w:eastAsiaTheme="minorEastAsia" w:hAnsiTheme="majorHAnsi"/>
          <w:sz w:val="22"/>
          <w:szCs w:val="22"/>
          <w:lang w:eastAsia="ru-RU"/>
        </w:rPr>
        <w:t>я</w:t>
      </w:r>
      <w:r w:rsidR="00FF6161" w:rsidRPr="001D1CAF">
        <w:rPr>
          <w:rFonts w:asciiTheme="majorHAnsi" w:eastAsiaTheme="minorEastAsia" w:hAnsiTheme="majorHAnsi"/>
          <w:sz w:val="22"/>
          <w:szCs w:val="22"/>
          <w:lang w:eastAsia="ru-RU"/>
        </w:rPr>
        <w:t xml:space="preserve"> составля</w:t>
      </w:r>
      <w:r w:rsidR="00C55DC8" w:rsidRPr="001D1CAF">
        <w:rPr>
          <w:rFonts w:asciiTheme="majorHAnsi" w:eastAsiaTheme="minorEastAsia" w:hAnsiTheme="majorHAnsi"/>
          <w:sz w:val="22"/>
          <w:szCs w:val="22"/>
          <w:lang w:eastAsia="ru-RU"/>
        </w:rPr>
        <w:t xml:space="preserve">ется </w:t>
      </w:r>
      <w:r w:rsidR="004D19FB" w:rsidRPr="001D1CAF">
        <w:rPr>
          <w:rFonts w:asciiTheme="majorHAnsi" w:eastAsiaTheme="minorEastAsia" w:hAnsiTheme="majorHAnsi"/>
          <w:sz w:val="22"/>
          <w:szCs w:val="22"/>
          <w:lang w:eastAsia="ru-RU"/>
        </w:rPr>
        <w:t xml:space="preserve">в соответствии с Протоколом </w:t>
      </w:r>
      <w:r w:rsidR="00FF6161" w:rsidRPr="001D1CAF">
        <w:rPr>
          <w:rFonts w:asciiTheme="majorHAnsi" w:eastAsiaTheme="minorEastAsia" w:hAnsiTheme="majorHAnsi"/>
          <w:sz w:val="22"/>
          <w:szCs w:val="22"/>
          <w:lang w:eastAsia="ru-RU"/>
        </w:rPr>
        <w:t>в двух экземплярах, подписываются уполномоченными представителями Сторон, заверяются печатями и являются неотъемлемой частью настоящего договора.</w:t>
      </w:r>
      <w:r w:rsidR="004F7417" w:rsidRPr="001D1CAF">
        <w:rPr>
          <w:rFonts w:asciiTheme="majorHAnsi" w:eastAsiaTheme="minorEastAsia" w:hAnsiTheme="majorHAnsi"/>
          <w:sz w:val="22"/>
          <w:szCs w:val="22"/>
          <w:lang w:eastAsia="ru-RU"/>
        </w:rPr>
        <w:t xml:space="preserve"> </w:t>
      </w:r>
      <w:r w:rsidR="00FF6161" w:rsidRPr="001D1CAF">
        <w:rPr>
          <w:rFonts w:asciiTheme="majorHAnsi" w:eastAsiaTheme="minorEastAsia" w:hAnsiTheme="majorHAnsi"/>
          <w:sz w:val="22"/>
          <w:szCs w:val="22"/>
          <w:lang w:eastAsia="ru-RU"/>
        </w:rPr>
        <w:t xml:space="preserve">Товар, согласованный в спецификации может поставляться партиями. </w:t>
      </w:r>
    </w:p>
    <w:p w:rsidR="003D6B2A" w:rsidRPr="001D1CAF" w:rsidRDefault="003D6B2A" w:rsidP="00365D5E">
      <w:pPr>
        <w:ind w:firstLine="708"/>
        <w:jc w:val="both"/>
        <w:rPr>
          <w:rFonts w:asciiTheme="majorHAnsi" w:hAnsiTheme="majorHAnsi"/>
          <w:sz w:val="22"/>
          <w:szCs w:val="22"/>
        </w:rPr>
      </w:pPr>
      <w:r w:rsidRPr="001D1CAF">
        <w:rPr>
          <w:rFonts w:asciiTheme="majorHAnsi" w:hAnsiTheme="majorHAnsi"/>
          <w:sz w:val="22"/>
          <w:szCs w:val="22"/>
        </w:rPr>
        <w:t>1.</w:t>
      </w:r>
      <w:r w:rsidR="00CB1734" w:rsidRPr="001D1CAF">
        <w:rPr>
          <w:rFonts w:asciiTheme="majorHAnsi" w:hAnsiTheme="majorHAnsi"/>
          <w:sz w:val="22"/>
          <w:szCs w:val="22"/>
        </w:rPr>
        <w:t>3</w:t>
      </w:r>
      <w:r w:rsidRPr="001D1CAF">
        <w:rPr>
          <w:rFonts w:asciiTheme="majorHAnsi" w:hAnsiTheme="majorHAnsi"/>
          <w:sz w:val="22"/>
          <w:szCs w:val="22"/>
        </w:rPr>
        <w:t xml:space="preserve">. </w:t>
      </w:r>
      <w:r w:rsidR="00AC2CCA" w:rsidRPr="001D1CAF">
        <w:rPr>
          <w:rFonts w:asciiTheme="majorHAnsi" w:hAnsiTheme="majorHAnsi"/>
          <w:sz w:val="22"/>
          <w:szCs w:val="22"/>
        </w:rPr>
        <w:t>Поставщик подтверждает</w:t>
      </w:r>
      <w:r w:rsidR="00365D5E">
        <w:rPr>
          <w:rFonts w:asciiTheme="majorHAnsi" w:hAnsiTheme="majorHAnsi"/>
          <w:sz w:val="22"/>
          <w:szCs w:val="22"/>
        </w:rPr>
        <w:t>,</w:t>
      </w:r>
      <w:r w:rsidR="00AC2CCA" w:rsidRPr="001D1CAF">
        <w:rPr>
          <w:rFonts w:asciiTheme="majorHAnsi" w:hAnsiTheme="majorHAnsi"/>
          <w:sz w:val="22"/>
          <w:szCs w:val="22"/>
        </w:rPr>
        <w:t xml:space="preserve"> что Товар, передаваемый в собственность Покупателя по настоящему договору, свободен от прав третьих лиц на него.</w:t>
      </w:r>
    </w:p>
    <w:p w:rsidR="00AC2CCA" w:rsidRPr="001D1CAF" w:rsidRDefault="00AC2CCA" w:rsidP="00365D5E">
      <w:pPr>
        <w:ind w:firstLine="708"/>
        <w:jc w:val="both"/>
        <w:rPr>
          <w:rFonts w:asciiTheme="majorHAnsi" w:hAnsiTheme="majorHAnsi"/>
          <w:sz w:val="22"/>
          <w:szCs w:val="22"/>
        </w:rPr>
      </w:pPr>
      <w:r w:rsidRPr="001D1CAF">
        <w:rPr>
          <w:rFonts w:asciiTheme="majorHAnsi" w:hAnsiTheme="majorHAnsi"/>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1D1CAF">
        <w:rPr>
          <w:rFonts w:asciiTheme="majorHAnsi" w:hAnsiTheme="majorHAnsi"/>
          <w:sz w:val="22"/>
          <w:szCs w:val="22"/>
        </w:rPr>
        <w:t xml:space="preserve"> (</w:t>
      </w:r>
      <w:r w:rsidR="00365D5E" w:rsidRPr="001D1CAF">
        <w:rPr>
          <w:rFonts w:asciiTheme="majorHAnsi" w:hAnsiTheme="majorHAnsi"/>
          <w:sz w:val="22"/>
          <w:szCs w:val="22"/>
        </w:rPr>
        <w:t>в порядке, установленном</w:t>
      </w:r>
      <w:r w:rsidR="00F41009" w:rsidRPr="001D1CAF">
        <w:rPr>
          <w:rFonts w:asciiTheme="majorHAnsi" w:hAnsiTheme="majorHAnsi"/>
          <w:sz w:val="22"/>
          <w:szCs w:val="22"/>
        </w:rPr>
        <w:t xml:space="preserve"> п.  </w:t>
      </w:r>
      <w:r w:rsidR="00BB7EE1" w:rsidRPr="001D1CAF">
        <w:rPr>
          <w:rFonts w:asciiTheme="majorHAnsi" w:hAnsiTheme="majorHAnsi"/>
          <w:sz w:val="22"/>
          <w:szCs w:val="22"/>
        </w:rPr>
        <w:t>4.2.</w:t>
      </w:r>
      <w:r w:rsidR="00F41009" w:rsidRPr="001D1CAF">
        <w:rPr>
          <w:rFonts w:asciiTheme="majorHAnsi" w:hAnsiTheme="majorHAnsi"/>
          <w:sz w:val="22"/>
          <w:szCs w:val="22"/>
        </w:rPr>
        <w:t xml:space="preserve">   настоящего  договора)</w:t>
      </w:r>
      <w:r w:rsidRPr="001D1CAF">
        <w:rPr>
          <w:rFonts w:asciiTheme="majorHAnsi" w:hAnsiTheme="majorHAnsi"/>
          <w:sz w:val="22"/>
          <w:szCs w:val="22"/>
        </w:rPr>
        <w:t>.</w:t>
      </w:r>
    </w:p>
    <w:p w:rsidR="00F41009" w:rsidRPr="001D1CAF" w:rsidRDefault="00F41009" w:rsidP="00AC2CCA">
      <w:pPr>
        <w:jc w:val="center"/>
        <w:rPr>
          <w:rFonts w:asciiTheme="majorHAnsi" w:hAnsiTheme="majorHAnsi"/>
          <w:b/>
          <w:sz w:val="22"/>
          <w:szCs w:val="22"/>
        </w:rPr>
      </w:pPr>
    </w:p>
    <w:p w:rsidR="002A3C9E" w:rsidRPr="001D1CAF" w:rsidRDefault="00AC2CCA" w:rsidP="001D1CAF">
      <w:pPr>
        <w:jc w:val="center"/>
        <w:rPr>
          <w:rFonts w:asciiTheme="majorHAnsi" w:hAnsiTheme="majorHAnsi"/>
          <w:b/>
          <w:sz w:val="22"/>
          <w:szCs w:val="22"/>
        </w:rPr>
      </w:pPr>
      <w:r w:rsidRPr="001D1CAF">
        <w:rPr>
          <w:rFonts w:asciiTheme="majorHAnsi" w:hAnsiTheme="majorHAnsi"/>
          <w:b/>
          <w:sz w:val="22"/>
          <w:szCs w:val="22"/>
        </w:rPr>
        <w:t>2. ТРЕБОВАНИЯ К КАЧЕСТВУ И УПАКОВКЕ ТОВАРА</w:t>
      </w:r>
    </w:p>
    <w:p w:rsidR="00CC0447" w:rsidRPr="001D1CAF" w:rsidRDefault="00CC0447" w:rsidP="00AC2CCA">
      <w:pPr>
        <w:rPr>
          <w:rFonts w:asciiTheme="majorHAnsi" w:hAnsiTheme="majorHAnsi"/>
          <w:b/>
          <w:sz w:val="22"/>
          <w:szCs w:val="22"/>
        </w:rPr>
      </w:pPr>
    </w:p>
    <w:p w:rsidR="00AC2CCA" w:rsidRPr="001D1CAF" w:rsidRDefault="00AC2CCA" w:rsidP="00365D5E">
      <w:pPr>
        <w:suppressAutoHyphens w:val="0"/>
        <w:spacing w:after="200" w:line="276" w:lineRule="auto"/>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1D1CAF">
        <w:rPr>
          <w:rFonts w:asciiTheme="majorHAnsi" w:eastAsiaTheme="minorEastAsia" w:hAnsiTheme="majorHAnsi"/>
          <w:sz w:val="22"/>
          <w:szCs w:val="22"/>
          <w:lang w:eastAsia="ru-RU"/>
        </w:rPr>
        <w:t>и характеристикам, указанным в С</w:t>
      </w:r>
      <w:r w:rsidRPr="001D1CAF">
        <w:rPr>
          <w:rFonts w:asciiTheme="majorHAnsi" w:eastAsiaTheme="minorEastAsia" w:hAnsiTheme="majorHAnsi"/>
          <w:sz w:val="22"/>
          <w:szCs w:val="22"/>
          <w:lang w:eastAsia="ru-RU"/>
        </w:rPr>
        <w:t>пецификации.</w:t>
      </w:r>
    </w:p>
    <w:p w:rsidR="002A3C9E" w:rsidRPr="001D1CAF" w:rsidRDefault="00AC2CCA" w:rsidP="00F41009">
      <w:pPr>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1D1CAF">
        <w:rPr>
          <w:rFonts w:asciiTheme="majorHAnsi" w:eastAsiaTheme="minorEastAsia" w:hAnsiTheme="majorHAnsi"/>
          <w:sz w:val="22"/>
          <w:szCs w:val="22"/>
          <w:lang w:eastAsia="ru-RU"/>
        </w:rPr>
        <w:t>ветствия, паспортами качества, С</w:t>
      </w:r>
      <w:r w:rsidRPr="001D1CAF">
        <w:rPr>
          <w:rFonts w:asciiTheme="majorHAnsi" w:eastAsiaTheme="minorEastAsia" w:hAnsiTheme="majorHAnsi"/>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rsidR="00AC2CCA" w:rsidRPr="001D1CAF" w:rsidRDefault="00AC2CCA" w:rsidP="00365D5E">
      <w:pPr>
        <w:ind w:firstLine="708"/>
        <w:contextualSpacing/>
        <w:jc w:val="both"/>
        <w:rPr>
          <w:rFonts w:asciiTheme="majorHAnsi" w:hAnsiTheme="majorHAnsi"/>
          <w:sz w:val="22"/>
          <w:szCs w:val="22"/>
        </w:rPr>
      </w:pPr>
      <w:r w:rsidRPr="001D1CAF">
        <w:rPr>
          <w:rFonts w:asciiTheme="majorHAnsi" w:hAnsiTheme="majorHAnsi"/>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1D1CAF">
        <w:rPr>
          <w:rFonts w:asciiTheme="majorHAnsi" w:hAnsiTheme="majorHAnsi"/>
          <w:sz w:val="22"/>
          <w:szCs w:val="22"/>
        </w:rPr>
        <w:t>.</w:t>
      </w:r>
    </w:p>
    <w:p w:rsidR="003E6F9A" w:rsidRPr="001D1CAF" w:rsidRDefault="003E6F9A" w:rsidP="00AC2CCA">
      <w:pPr>
        <w:contextualSpacing/>
        <w:jc w:val="both"/>
        <w:rPr>
          <w:rFonts w:asciiTheme="majorHAnsi" w:hAnsiTheme="majorHAnsi"/>
          <w:sz w:val="22"/>
          <w:szCs w:val="22"/>
        </w:rPr>
      </w:pPr>
    </w:p>
    <w:p w:rsidR="00E06AD8" w:rsidRPr="001D1CAF" w:rsidRDefault="00E06AD8" w:rsidP="001D1CAF">
      <w:pPr>
        <w:pStyle w:val="af6"/>
        <w:numPr>
          <w:ilvl w:val="0"/>
          <w:numId w:val="12"/>
        </w:numPr>
        <w:rPr>
          <w:rFonts w:asciiTheme="majorHAnsi" w:hAnsiTheme="majorHAnsi"/>
          <w:b/>
          <w:sz w:val="22"/>
          <w:szCs w:val="22"/>
        </w:rPr>
      </w:pPr>
      <w:r w:rsidRPr="001D1CAF">
        <w:rPr>
          <w:rFonts w:asciiTheme="majorHAnsi" w:hAnsiTheme="majorHAnsi"/>
          <w:b/>
          <w:sz w:val="22"/>
          <w:szCs w:val="22"/>
        </w:rPr>
        <w:t>ЦЕНА И ПОРЯДОК РАСЧЕТОВ</w:t>
      </w:r>
    </w:p>
    <w:p w:rsidR="00CC0447" w:rsidRPr="001D1CAF" w:rsidRDefault="00CC0447" w:rsidP="00AC2CCA">
      <w:pPr>
        <w:ind w:left="3870"/>
        <w:jc w:val="center"/>
        <w:rPr>
          <w:rFonts w:asciiTheme="majorHAnsi" w:hAnsiTheme="majorHAnsi"/>
          <w:b/>
          <w:sz w:val="22"/>
          <w:szCs w:val="22"/>
        </w:rPr>
      </w:pPr>
    </w:p>
    <w:p w:rsidR="00523EF8" w:rsidRPr="001D1CAF" w:rsidRDefault="00E06AD8" w:rsidP="00365D5E">
      <w:pPr>
        <w:ind w:firstLine="708"/>
        <w:jc w:val="both"/>
        <w:rPr>
          <w:rFonts w:asciiTheme="majorHAnsi" w:hAnsiTheme="majorHAnsi"/>
          <w:sz w:val="22"/>
          <w:szCs w:val="22"/>
        </w:rPr>
      </w:pPr>
      <w:r w:rsidRPr="001D1CAF">
        <w:rPr>
          <w:rFonts w:asciiTheme="majorHAnsi" w:hAnsiTheme="majorHAnsi"/>
          <w:sz w:val="22"/>
          <w:szCs w:val="22"/>
        </w:rPr>
        <w:t xml:space="preserve">3.1. </w:t>
      </w:r>
      <w:r w:rsidR="00523EF8" w:rsidRPr="001D1CAF">
        <w:rPr>
          <w:rFonts w:asciiTheme="majorHAnsi" w:eastAsiaTheme="minorEastAsia" w:hAnsiTheme="majorHAnsi"/>
          <w:sz w:val="22"/>
          <w:szCs w:val="22"/>
          <w:lang w:eastAsia="ru-RU"/>
        </w:rPr>
        <w:t xml:space="preserve">Цена на Товар, согласованная в соответствующей Спецификации, является фиксированной, </w:t>
      </w:r>
      <w:proofErr w:type="gramStart"/>
      <w:r w:rsidR="00523EF8" w:rsidRPr="001D1CAF">
        <w:rPr>
          <w:rFonts w:asciiTheme="majorHAnsi" w:eastAsiaTheme="minorEastAsia" w:hAnsiTheme="majorHAnsi"/>
          <w:sz w:val="22"/>
          <w:szCs w:val="22"/>
          <w:lang w:eastAsia="ru-RU"/>
        </w:rPr>
        <w:t>формируется  в</w:t>
      </w:r>
      <w:proofErr w:type="gramEnd"/>
      <w:r w:rsidR="00523EF8" w:rsidRPr="001D1CAF">
        <w:rPr>
          <w:rFonts w:asciiTheme="majorHAnsi" w:eastAsiaTheme="minorEastAsia" w:hAnsiTheme="majorHAnsi"/>
          <w:sz w:val="22"/>
          <w:szCs w:val="22"/>
          <w:lang w:eastAsia="ru-RU"/>
        </w:rPr>
        <w:t xml:space="preserve"> </w:t>
      </w:r>
      <w:r w:rsidR="00523EF8" w:rsidRPr="001D1CAF">
        <w:rPr>
          <w:rFonts w:asciiTheme="majorHAnsi" w:hAnsiTheme="majorHAnsi"/>
          <w:sz w:val="22"/>
          <w:szCs w:val="22"/>
        </w:rPr>
        <w:t>соответствии с результатами проведенного тендера</w:t>
      </w:r>
      <w:r w:rsidR="00523EF8" w:rsidRPr="001D1CAF">
        <w:rPr>
          <w:rFonts w:asciiTheme="majorHAnsi" w:eastAsiaTheme="minorEastAsia" w:hAnsiTheme="majorHAnsi"/>
          <w:sz w:val="22"/>
          <w:szCs w:val="22"/>
          <w:lang w:eastAsia="ru-RU"/>
        </w:rPr>
        <w:t xml:space="preserve"> и изменению не подлежит.</w:t>
      </w:r>
      <w:r w:rsidR="00523EF8" w:rsidRPr="001D1CAF">
        <w:rPr>
          <w:rFonts w:asciiTheme="majorHAnsi" w:hAnsiTheme="majorHAnsi"/>
          <w:sz w:val="22"/>
          <w:szCs w:val="22"/>
        </w:rPr>
        <w:t xml:space="preserve"> </w:t>
      </w:r>
    </w:p>
    <w:p w:rsidR="00EF6CBB" w:rsidRPr="001D1CAF" w:rsidRDefault="00E06AD8" w:rsidP="00365D5E">
      <w:pPr>
        <w:ind w:firstLine="708"/>
        <w:jc w:val="both"/>
        <w:rPr>
          <w:rFonts w:asciiTheme="majorHAnsi" w:eastAsiaTheme="minorEastAsia" w:hAnsiTheme="majorHAnsi"/>
          <w:sz w:val="22"/>
          <w:szCs w:val="22"/>
          <w:lang w:eastAsia="ru-RU"/>
        </w:rPr>
      </w:pPr>
      <w:r w:rsidRPr="001D1CAF">
        <w:rPr>
          <w:rFonts w:asciiTheme="majorHAnsi" w:hAnsiTheme="majorHAnsi"/>
          <w:sz w:val="22"/>
          <w:szCs w:val="22"/>
        </w:rPr>
        <w:t>3.</w:t>
      </w:r>
      <w:r w:rsidR="00523EF8" w:rsidRPr="001D1CAF">
        <w:rPr>
          <w:rFonts w:asciiTheme="majorHAnsi" w:hAnsiTheme="majorHAnsi"/>
          <w:sz w:val="22"/>
          <w:szCs w:val="22"/>
        </w:rPr>
        <w:t>2</w:t>
      </w:r>
      <w:r w:rsidRPr="001D1CAF">
        <w:rPr>
          <w:rFonts w:asciiTheme="majorHAnsi" w:hAnsiTheme="majorHAnsi"/>
          <w:sz w:val="22"/>
          <w:szCs w:val="22"/>
        </w:rPr>
        <w:t xml:space="preserve">. </w:t>
      </w:r>
      <w:r w:rsidR="00523EF8" w:rsidRPr="001D1CAF">
        <w:rPr>
          <w:rFonts w:asciiTheme="majorHAnsi" w:hAnsiTheme="majorHAnsi"/>
          <w:sz w:val="22"/>
          <w:szCs w:val="22"/>
        </w:rPr>
        <w:t xml:space="preserve">Общая </w:t>
      </w:r>
      <w:proofErr w:type="gramStart"/>
      <w:r w:rsidR="00523EF8" w:rsidRPr="001D1CAF">
        <w:rPr>
          <w:rFonts w:asciiTheme="majorHAnsi" w:hAnsiTheme="majorHAnsi"/>
          <w:sz w:val="22"/>
          <w:szCs w:val="22"/>
        </w:rPr>
        <w:t>стоимость  поставки</w:t>
      </w:r>
      <w:proofErr w:type="gramEnd"/>
      <w:r w:rsidR="00523EF8" w:rsidRPr="001D1CAF">
        <w:rPr>
          <w:rFonts w:asciiTheme="majorHAnsi" w:hAnsiTheme="majorHAnsi"/>
          <w:sz w:val="22"/>
          <w:szCs w:val="22"/>
        </w:rPr>
        <w:t xml:space="preserve"> Товара   составляет </w:t>
      </w:r>
      <w:r w:rsidR="00523EF8" w:rsidRPr="001D1CAF">
        <w:rPr>
          <w:rFonts w:asciiTheme="majorHAnsi" w:hAnsiTheme="majorHAnsi"/>
          <w:sz w:val="22"/>
          <w:szCs w:val="22"/>
          <w:highlight w:val="yellow"/>
        </w:rPr>
        <w:t>_____________________________ (___________________)</w:t>
      </w:r>
      <w:r w:rsidR="00523EF8" w:rsidRPr="001D1CAF">
        <w:rPr>
          <w:rFonts w:asciiTheme="majorHAnsi" w:hAnsiTheme="majorHAnsi"/>
          <w:sz w:val="22"/>
          <w:szCs w:val="22"/>
        </w:rPr>
        <w:t xml:space="preserve"> рублей </w:t>
      </w:r>
      <w:r w:rsidR="00523EF8" w:rsidRPr="001D1CAF">
        <w:rPr>
          <w:rFonts w:asciiTheme="majorHAnsi" w:hAnsiTheme="majorHAnsi"/>
          <w:sz w:val="22"/>
          <w:szCs w:val="22"/>
          <w:highlight w:val="yellow"/>
        </w:rPr>
        <w:t>________</w:t>
      </w:r>
      <w:r w:rsidR="00523EF8" w:rsidRPr="001D1CAF">
        <w:rPr>
          <w:rFonts w:asciiTheme="majorHAnsi" w:hAnsiTheme="majorHAnsi"/>
          <w:sz w:val="22"/>
          <w:szCs w:val="22"/>
        </w:rPr>
        <w:t xml:space="preserve">копеек, в том  числе  НДС </w:t>
      </w:r>
      <w:r w:rsidR="00523EF8" w:rsidRPr="001D1CAF">
        <w:rPr>
          <w:rFonts w:asciiTheme="majorHAnsi" w:hAnsiTheme="majorHAnsi"/>
          <w:sz w:val="22"/>
          <w:szCs w:val="22"/>
          <w:highlight w:val="yellow"/>
        </w:rPr>
        <w:t>_______________ (____________) рублей ____ копеек</w:t>
      </w:r>
      <w:r w:rsidR="00EF6CBB" w:rsidRPr="001D1CAF">
        <w:rPr>
          <w:rFonts w:asciiTheme="majorHAnsi" w:eastAsiaTheme="minorEastAsia" w:hAnsiTheme="majorHAnsi"/>
          <w:sz w:val="22"/>
          <w:szCs w:val="22"/>
          <w:lang w:eastAsia="ru-RU"/>
        </w:rPr>
        <w:t>.</w:t>
      </w:r>
    </w:p>
    <w:p w:rsidR="00080BFC" w:rsidRPr="001D1CAF" w:rsidRDefault="00080BFC" w:rsidP="00365D5E">
      <w:pPr>
        <w:ind w:firstLine="708"/>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3.3. </w:t>
      </w:r>
      <w:proofErr w:type="gramStart"/>
      <w:r w:rsidRPr="001D1CAF">
        <w:rPr>
          <w:rFonts w:asciiTheme="majorHAnsi" w:eastAsiaTheme="minorEastAsia" w:hAnsiTheme="majorHAnsi"/>
          <w:sz w:val="22"/>
          <w:szCs w:val="22"/>
          <w:lang w:eastAsia="ru-RU"/>
        </w:rPr>
        <w:t>Цена  на</w:t>
      </w:r>
      <w:proofErr w:type="gramEnd"/>
      <w:r w:rsidRPr="001D1CAF">
        <w:rPr>
          <w:rFonts w:asciiTheme="majorHAnsi" w:eastAsiaTheme="minorEastAsia" w:hAnsiTheme="majorHAnsi"/>
          <w:sz w:val="22"/>
          <w:szCs w:val="22"/>
          <w:lang w:eastAsia="ru-RU"/>
        </w:rPr>
        <w:t xml:space="preserve">  Товар включает </w:t>
      </w:r>
      <w:r w:rsidRPr="001D1CAF">
        <w:rPr>
          <w:rFonts w:asciiTheme="majorHAnsi" w:hAnsiTheme="majorHAnsi"/>
          <w:sz w:val="22"/>
          <w:szCs w:val="22"/>
        </w:rPr>
        <w:t>стоимость тары (упаковки), маркировки, а также налогов (сборов), взимаемых на территории РФ.</w:t>
      </w:r>
      <w:r w:rsidR="00894691" w:rsidRPr="001D1CAF">
        <w:rPr>
          <w:rFonts w:asciiTheme="majorHAnsi" w:hAnsiTheme="majorHAnsi"/>
          <w:sz w:val="22"/>
          <w:szCs w:val="22"/>
        </w:rPr>
        <w:t xml:space="preserve"> </w:t>
      </w:r>
    </w:p>
    <w:p w:rsidR="00080BFC" w:rsidRPr="001D1CAF" w:rsidRDefault="003F566E"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4</w:t>
      </w:r>
      <w:r w:rsidR="00BD3D22" w:rsidRPr="001D1CAF">
        <w:rPr>
          <w:rFonts w:asciiTheme="majorHAnsi" w:hAnsiTheme="majorHAnsi"/>
          <w:sz w:val="22"/>
          <w:szCs w:val="22"/>
        </w:rPr>
        <w:t>. Оплата за Товар</w:t>
      </w:r>
      <w:r w:rsidR="00E06AD8" w:rsidRPr="001D1CAF">
        <w:rPr>
          <w:rFonts w:asciiTheme="majorHAnsi" w:hAnsiTheme="majorHAnsi"/>
          <w:sz w:val="22"/>
          <w:szCs w:val="22"/>
        </w:rPr>
        <w:t>, поставляем</w:t>
      </w:r>
      <w:r w:rsidR="00C55DC8" w:rsidRPr="001D1CAF">
        <w:rPr>
          <w:rFonts w:asciiTheme="majorHAnsi" w:hAnsiTheme="majorHAnsi"/>
          <w:sz w:val="22"/>
          <w:szCs w:val="22"/>
        </w:rPr>
        <w:t>ый</w:t>
      </w:r>
      <w:r w:rsidR="00E06AD8" w:rsidRPr="001D1CAF">
        <w:rPr>
          <w:rFonts w:asciiTheme="majorHAnsi" w:hAnsiTheme="majorHAnsi"/>
          <w:sz w:val="22"/>
          <w:szCs w:val="22"/>
        </w:rPr>
        <w:t xml:space="preserve"> по настоя</w:t>
      </w:r>
      <w:r w:rsidR="00080BFC" w:rsidRPr="001D1CAF">
        <w:rPr>
          <w:rFonts w:asciiTheme="majorHAnsi" w:hAnsiTheme="majorHAnsi"/>
          <w:sz w:val="22"/>
          <w:szCs w:val="22"/>
        </w:rPr>
        <w:t>щему Договору, производится путё</w:t>
      </w:r>
      <w:r w:rsidR="00E06AD8" w:rsidRPr="001D1CAF">
        <w:rPr>
          <w:rFonts w:asciiTheme="majorHAnsi" w:hAnsiTheme="majorHAnsi"/>
          <w:sz w:val="22"/>
          <w:szCs w:val="22"/>
        </w:rPr>
        <w:t>м переч</w:t>
      </w:r>
      <w:r w:rsidR="003E6F9A" w:rsidRPr="001D1CAF">
        <w:rPr>
          <w:rFonts w:asciiTheme="majorHAnsi" w:hAnsiTheme="majorHAnsi"/>
          <w:sz w:val="22"/>
          <w:szCs w:val="22"/>
        </w:rPr>
        <w:t>исления денежных сумм</w:t>
      </w:r>
      <w:r w:rsidR="00E06AD8" w:rsidRPr="001D1CAF">
        <w:rPr>
          <w:rFonts w:asciiTheme="majorHAnsi" w:hAnsiTheme="majorHAnsi"/>
          <w:sz w:val="22"/>
          <w:szCs w:val="22"/>
        </w:rPr>
        <w:t xml:space="preserve"> в форме платежного поручения на расчетный счет Поставщика</w:t>
      </w:r>
      <w:r w:rsidR="008844E9" w:rsidRPr="001D1CAF">
        <w:rPr>
          <w:rFonts w:asciiTheme="majorHAnsi" w:hAnsiTheme="majorHAnsi"/>
          <w:sz w:val="22"/>
          <w:szCs w:val="22"/>
        </w:rPr>
        <w:t xml:space="preserve"> в следующем </w:t>
      </w:r>
      <w:proofErr w:type="gramStart"/>
      <w:r w:rsidR="008844E9" w:rsidRPr="001D1CAF">
        <w:rPr>
          <w:rFonts w:asciiTheme="majorHAnsi" w:hAnsiTheme="majorHAnsi"/>
          <w:sz w:val="22"/>
          <w:szCs w:val="22"/>
        </w:rPr>
        <w:t>порядке:_</w:t>
      </w:r>
      <w:proofErr w:type="gramEnd"/>
      <w:r w:rsidR="008844E9" w:rsidRPr="001D1CAF">
        <w:rPr>
          <w:rFonts w:asciiTheme="majorHAnsi" w:hAnsiTheme="majorHAnsi"/>
          <w:sz w:val="22"/>
          <w:szCs w:val="22"/>
          <w:highlight w:val="yellow"/>
        </w:rPr>
        <w:t>_________________________________________________________________________</w:t>
      </w:r>
      <w:r w:rsidR="008844E9" w:rsidRPr="001D1CAF">
        <w:rPr>
          <w:rFonts w:asciiTheme="majorHAnsi" w:hAnsiTheme="majorHAnsi"/>
          <w:sz w:val="22"/>
          <w:szCs w:val="22"/>
        </w:rPr>
        <w:t>_</w:t>
      </w:r>
      <w:r w:rsidR="002B3D74" w:rsidRPr="001D1CAF">
        <w:rPr>
          <w:rFonts w:asciiTheme="majorHAnsi" w:hAnsiTheme="majorHAnsi"/>
          <w:sz w:val="22"/>
          <w:szCs w:val="22"/>
        </w:rPr>
        <w:t>.</w:t>
      </w:r>
    </w:p>
    <w:p w:rsidR="00080BFC" w:rsidRPr="001D1CAF" w:rsidRDefault="003E6F9A"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5</w:t>
      </w:r>
      <w:r w:rsidRPr="001D1CAF">
        <w:rPr>
          <w:rFonts w:asciiTheme="majorHAnsi" w:hAnsiTheme="majorHAnsi"/>
          <w:sz w:val="22"/>
          <w:szCs w:val="22"/>
        </w:rPr>
        <w:t xml:space="preserve">. </w:t>
      </w:r>
      <w:r w:rsidR="00080BFC" w:rsidRPr="001D1CAF">
        <w:rPr>
          <w:rFonts w:asciiTheme="majorHAnsi" w:hAnsiTheme="majorHAnsi"/>
          <w:sz w:val="22"/>
          <w:szCs w:val="22"/>
        </w:rPr>
        <w:t>Цена на Товар устанавливается в валюте Российской Федерации – рублях РФ.</w:t>
      </w:r>
    </w:p>
    <w:p w:rsidR="003E6F9A" w:rsidRPr="001D1CAF" w:rsidRDefault="00080BFC" w:rsidP="00365D5E">
      <w:pPr>
        <w:ind w:firstLine="708"/>
        <w:contextualSpacing/>
        <w:jc w:val="both"/>
        <w:rPr>
          <w:rFonts w:asciiTheme="majorHAnsi" w:eastAsiaTheme="minorEastAsia" w:hAnsiTheme="majorHAnsi"/>
          <w:sz w:val="22"/>
          <w:szCs w:val="22"/>
          <w:lang w:eastAsia="ru-RU"/>
        </w:rPr>
      </w:pPr>
      <w:bookmarkStart w:id="0" w:name="_GoBack"/>
      <w:bookmarkEnd w:id="0"/>
      <w:r w:rsidRPr="001D1CAF">
        <w:rPr>
          <w:rFonts w:asciiTheme="majorHAnsi" w:hAnsiTheme="majorHAnsi"/>
          <w:sz w:val="22"/>
          <w:szCs w:val="22"/>
        </w:rPr>
        <w:t>3.6.</w:t>
      </w:r>
      <w:r w:rsidR="003E6F9A" w:rsidRPr="001D1CAF">
        <w:rPr>
          <w:rFonts w:asciiTheme="majorHAnsi" w:hAnsiTheme="majorHAnsi"/>
          <w:sz w:val="22"/>
          <w:szCs w:val="22"/>
        </w:rPr>
        <w:t xml:space="preserve"> </w:t>
      </w:r>
      <w:r w:rsidR="002B3D74" w:rsidRPr="001D1CAF">
        <w:rPr>
          <w:rFonts w:asciiTheme="majorHAnsi" w:hAnsiTheme="majorHAnsi"/>
          <w:sz w:val="22"/>
          <w:szCs w:val="22"/>
        </w:rPr>
        <w:t xml:space="preserve">Одновременно </w:t>
      </w:r>
      <w:r w:rsidR="00523EF8" w:rsidRPr="001D1CAF">
        <w:rPr>
          <w:rFonts w:asciiTheme="majorHAnsi" w:eastAsiaTheme="minorEastAsia" w:hAnsiTheme="majorHAnsi"/>
          <w:sz w:val="22"/>
          <w:szCs w:val="22"/>
          <w:lang w:eastAsia="ru-RU"/>
        </w:rPr>
        <w:t>с Т</w:t>
      </w:r>
      <w:r w:rsidR="003E6F9A" w:rsidRPr="001D1CAF">
        <w:rPr>
          <w:rFonts w:asciiTheme="majorHAnsi" w:eastAsiaTheme="minorEastAsia" w:hAnsiTheme="majorHAnsi"/>
          <w:sz w:val="22"/>
          <w:szCs w:val="22"/>
          <w:lang w:eastAsia="ru-RU"/>
        </w:rPr>
        <w:t>оваром Поставщик передает покупателю:</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lastRenderedPageBreak/>
        <w:t>- Товарную накладную по унифицированной форме ТОРГ-12;</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Счет-фактуру;</w:t>
      </w:r>
    </w:p>
    <w:p w:rsidR="003E6F9A" w:rsidRPr="001D1CAF" w:rsidRDefault="003E6F9A" w:rsidP="00743584">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Транспортную накладную (при поставке Товара автомобильным транспортом).</w:t>
      </w:r>
    </w:p>
    <w:p w:rsidR="003E6F9A" w:rsidRPr="001D1CAF" w:rsidRDefault="003E6F9A" w:rsidP="00743584">
      <w:pPr>
        <w:jc w:val="both"/>
        <w:rPr>
          <w:rFonts w:asciiTheme="majorHAnsi" w:hAnsiTheme="majorHAnsi"/>
          <w:sz w:val="22"/>
          <w:szCs w:val="22"/>
        </w:rPr>
      </w:pPr>
    </w:p>
    <w:p w:rsidR="00743584" w:rsidRPr="001D1CAF" w:rsidRDefault="00743584" w:rsidP="00743584">
      <w:pPr>
        <w:jc w:val="both"/>
        <w:rPr>
          <w:rFonts w:asciiTheme="majorHAnsi" w:hAnsiTheme="majorHAnsi"/>
          <w:sz w:val="22"/>
          <w:szCs w:val="22"/>
        </w:rPr>
      </w:pPr>
    </w:p>
    <w:p w:rsidR="002A3C9E" w:rsidRPr="001D1CAF" w:rsidRDefault="002A3C9E" w:rsidP="000D2EF7">
      <w:pPr>
        <w:numPr>
          <w:ilvl w:val="0"/>
          <w:numId w:val="4"/>
        </w:numPr>
        <w:ind w:left="0" w:firstLine="0"/>
        <w:jc w:val="center"/>
        <w:rPr>
          <w:rFonts w:asciiTheme="majorHAnsi" w:hAnsiTheme="majorHAnsi"/>
          <w:b/>
          <w:sz w:val="22"/>
          <w:szCs w:val="22"/>
        </w:rPr>
      </w:pPr>
      <w:r w:rsidRPr="001D1CAF">
        <w:rPr>
          <w:rFonts w:asciiTheme="majorHAnsi" w:hAnsiTheme="majorHAnsi"/>
          <w:b/>
          <w:sz w:val="22"/>
          <w:szCs w:val="22"/>
        </w:rPr>
        <w:t>СРОКИ И ПОРЯДОК ПОСТАВКИ</w:t>
      </w:r>
    </w:p>
    <w:p w:rsidR="000D2EF7" w:rsidRPr="001D1CAF" w:rsidRDefault="000D2EF7" w:rsidP="000D2EF7">
      <w:pPr>
        <w:rPr>
          <w:rFonts w:asciiTheme="majorHAnsi" w:hAnsiTheme="majorHAnsi"/>
          <w:b/>
          <w:sz w:val="22"/>
          <w:szCs w:val="22"/>
        </w:rPr>
      </w:pPr>
    </w:p>
    <w:p w:rsidR="006419CF" w:rsidRPr="001D1CAF" w:rsidRDefault="00BD3D22" w:rsidP="00365D5E">
      <w:pPr>
        <w:ind w:firstLine="708"/>
        <w:jc w:val="both"/>
        <w:rPr>
          <w:rFonts w:asciiTheme="majorHAnsi" w:hAnsiTheme="majorHAnsi"/>
          <w:sz w:val="22"/>
          <w:szCs w:val="22"/>
        </w:rPr>
      </w:pPr>
      <w:r w:rsidRPr="001D1CAF">
        <w:rPr>
          <w:rFonts w:asciiTheme="majorHAnsi" w:hAnsiTheme="majorHAnsi"/>
          <w:sz w:val="22"/>
          <w:szCs w:val="22"/>
        </w:rPr>
        <w:t>4.1. Срок поставки Товара</w:t>
      </w:r>
      <w:r w:rsidR="006419CF" w:rsidRPr="001D1CAF">
        <w:rPr>
          <w:rFonts w:asciiTheme="majorHAnsi" w:hAnsiTheme="majorHAnsi"/>
          <w:sz w:val="22"/>
          <w:szCs w:val="22"/>
        </w:rPr>
        <w:t xml:space="preserve"> указывается в</w:t>
      </w:r>
      <w:r w:rsidR="00DB6A2C" w:rsidRPr="001D1CAF">
        <w:rPr>
          <w:rFonts w:asciiTheme="majorHAnsi" w:hAnsiTheme="majorHAnsi"/>
          <w:sz w:val="22"/>
          <w:szCs w:val="22"/>
        </w:rPr>
        <w:t xml:space="preserve"> Спецификации (Приложени</w:t>
      </w:r>
      <w:r w:rsidR="00C55DC8" w:rsidRPr="001D1CAF">
        <w:rPr>
          <w:rFonts w:asciiTheme="majorHAnsi" w:hAnsiTheme="majorHAnsi"/>
          <w:sz w:val="22"/>
          <w:szCs w:val="22"/>
        </w:rPr>
        <w:t>е</w:t>
      </w:r>
      <w:r w:rsidR="00DB6A2C" w:rsidRPr="001D1CAF">
        <w:rPr>
          <w:rFonts w:asciiTheme="majorHAnsi" w:hAnsiTheme="majorHAnsi"/>
          <w:sz w:val="22"/>
          <w:szCs w:val="22"/>
        </w:rPr>
        <w:t xml:space="preserve"> №</w:t>
      </w:r>
      <w:r w:rsidR="00C55DC8" w:rsidRPr="001D1CAF">
        <w:rPr>
          <w:rFonts w:asciiTheme="majorHAnsi" w:hAnsiTheme="majorHAnsi"/>
          <w:sz w:val="22"/>
          <w:szCs w:val="22"/>
        </w:rPr>
        <w:t>1</w:t>
      </w:r>
      <w:r w:rsidR="003411AE" w:rsidRPr="001D1CAF">
        <w:rPr>
          <w:rFonts w:asciiTheme="majorHAnsi" w:hAnsiTheme="majorHAnsi"/>
          <w:sz w:val="22"/>
          <w:szCs w:val="22"/>
        </w:rPr>
        <w:t>) к настоящему Договору</w:t>
      </w:r>
      <w:r w:rsidR="00012470" w:rsidRPr="001D1CAF">
        <w:rPr>
          <w:rFonts w:asciiTheme="majorHAnsi" w:hAnsiTheme="majorHAnsi"/>
          <w:sz w:val="22"/>
          <w:szCs w:val="22"/>
        </w:rPr>
        <w:t>.</w:t>
      </w:r>
    </w:p>
    <w:p w:rsidR="00DB6A2C" w:rsidRPr="001D1CAF" w:rsidRDefault="002A3C9E"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2</w:t>
      </w:r>
      <w:r w:rsidRPr="001D1CAF">
        <w:rPr>
          <w:rFonts w:asciiTheme="majorHAnsi" w:hAnsiTheme="majorHAnsi"/>
          <w:sz w:val="22"/>
          <w:szCs w:val="22"/>
        </w:rPr>
        <w:t>.</w:t>
      </w:r>
      <w:r w:rsidR="00763717"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Датой поставки Товара и исполнения Поставщиком своих обязательств по передаче товара Покупателю является:</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1D1CAF">
        <w:rPr>
          <w:rFonts w:asciiTheme="majorHAnsi" w:hAnsiTheme="majorHAnsi"/>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При этом,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сторонами срока поставки. При неисполнении указанного условия, Поставщик считается просрочившим поставку Товара.</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 xml:space="preserve">- при доставке Товара Поставщиком – дата передачи Товара Покупателю на складе Покупателя после подписания Покупателем товарно-транспортной, транспортной или товарной накладной (исходя из </w:t>
      </w:r>
      <w:r w:rsidR="007D684F" w:rsidRPr="001D1CAF">
        <w:rPr>
          <w:rFonts w:asciiTheme="majorHAnsi" w:hAnsiTheme="majorHAnsi"/>
          <w:sz w:val="22"/>
          <w:szCs w:val="22"/>
        </w:rPr>
        <w:t>того, что было подписано ранее);</w:t>
      </w:r>
    </w:p>
    <w:p w:rsidR="002A3C9E" w:rsidRPr="001D1CAF" w:rsidRDefault="00DB6A2C" w:rsidP="00743584">
      <w:pPr>
        <w:contextualSpacing/>
        <w:jc w:val="both"/>
        <w:rPr>
          <w:rFonts w:asciiTheme="majorHAnsi" w:hAnsiTheme="majorHAnsi"/>
          <w:sz w:val="22"/>
          <w:szCs w:val="22"/>
        </w:rPr>
      </w:pPr>
      <w:r w:rsidRPr="001D1CAF">
        <w:rPr>
          <w:rFonts w:asciiTheme="majorHAnsi" w:hAnsiTheme="majorHAnsi"/>
          <w:sz w:val="22"/>
          <w:szCs w:val="22"/>
        </w:rPr>
        <w:t>- при доставке Товара посредством привлеченного Стороной договора Перевозчика или организацией почтовой связи – дата передачи Товара Перевозчику или организации почтовой связи, подтвержденная соответствующими документами о приемке Товара к перевозке (пересылке) для его доставки Покупателю</w:t>
      </w:r>
      <w:r w:rsidR="000A17F0" w:rsidRPr="001D1CAF">
        <w:rPr>
          <w:rFonts w:asciiTheme="majorHAnsi" w:hAnsiTheme="majorHAnsi"/>
          <w:sz w:val="22"/>
          <w:szCs w:val="22"/>
        </w:rPr>
        <w:t>.</w:t>
      </w:r>
    </w:p>
    <w:p w:rsidR="009D6F6F" w:rsidRPr="001D1CAF" w:rsidRDefault="009D6F6F" w:rsidP="00365D5E">
      <w:pPr>
        <w:ind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3</w:t>
      </w:r>
      <w:r w:rsidRPr="001D1CAF">
        <w:rPr>
          <w:rFonts w:asciiTheme="majorHAnsi" w:hAnsiTheme="majorHAnsi"/>
          <w:sz w:val="22"/>
          <w:szCs w:val="22"/>
        </w:rPr>
        <w:t>.</w:t>
      </w:r>
      <w:r w:rsidR="00DB6A2C" w:rsidRPr="001D1CAF">
        <w:rPr>
          <w:rFonts w:asciiTheme="majorHAnsi" w:hAnsiTheme="majorHAnsi"/>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1D1CAF">
        <w:rPr>
          <w:rFonts w:asciiTheme="majorHAnsi" w:hAnsiTheme="majorHAnsi"/>
          <w:sz w:val="22"/>
          <w:szCs w:val="22"/>
        </w:rPr>
        <w:t xml:space="preserve"> г.</w:t>
      </w:r>
      <w:r w:rsidR="00DB6A2C" w:rsidRPr="001D1CAF">
        <w:rPr>
          <w:rFonts w:asciiTheme="majorHAnsi" w:hAnsiTheme="majorHAnsi"/>
          <w:sz w:val="22"/>
          <w:szCs w:val="22"/>
        </w:rPr>
        <w:t xml:space="preserve"> № П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настоящего договора.</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4</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 xml:space="preserve">Вызов представителя Поставщика, в случае обнаружения </w:t>
      </w:r>
      <w:r w:rsidR="009B3EB3" w:rsidRPr="001D1CAF">
        <w:rPr>
          <w:rFonts w:asciiTheme="majorHAnsi" w:eastAsiaTheme="minorEastAsia" w:hAnsiTheme="majorHAnsi"/>
          <w:sz w:val="22"/>
          <w:szCs w:val="22"/>
          <w:lang w:eastAsia="ru-RU"/>
        </w:rPr>
        <w:t>в процессе приё</w:t>
      </w:r>
      <w:r w:rsidR="00DB6A2C" w:rsidRPr="001D1CAF">
        <w:rPr>
          <w:rFonts w:asciiTheme="majorHAnsi" w:eastAsiaTheme="minorEastAsia" w:hAnsiTheme="majorHAnsi"/>
          <w:sz w:val="22"/>
          <w:szCs w:val="22"/>
          <w:lang w:eastAsia="ru-RU"/>
        </w:rPr>
        <w:t>мки Товара несоответствия качества, комплектности, тары (упаковки) или количества с</w:t>
      </w:r>
      <w:r w:rsidR="000A17F0" w:rsidRPr="001D1CAF">
        <w:rPr>
          <w:rFonts w:asciiTheme="majorHAnsi" w:eastAsiaTheme="minorEastAsia" w:hAnsiTheme="majorHAnsi"/>
          <w:sz w:val="22"/>
          <w:szCs w:val="22"/>
          <w:lang w:eastAsia="ru-RU"/>
        </w:rPr>
        <w:t>огласованным Сторонами условиям</w:t>
      </w:r>
      <w:r w:rsidR="00DB6A2C" w:rsidRPr="001D1CAF">
        <w:rPr>
          <w:rFonts w:asciiTheme="majorHAnsi" w:eastAsiaTheme="minorEastAsia" w:hAnsiTheme="majorHAnsi"/>
          <w:sz w:val="22"/>
          <w:szCs w:val="22"/>
          <w:lang w:eastAsia="ru-RU"/>
        </w:rPr>
        <w:t xml:space="preserve"> либо сопроводительным документам на Товар, обязателен.</w:t>
      </w:r>
    </w:p>
    <w:p w:rsidR="007E3FAD"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Уведомление о </w:t>
      </w:r>
      <w:proofErr w:type="gramStart"/>
      <w:r w:rsidRPr="001D1CAF">
        <w:rPr>
          <w:rFonts w:asciiTheme="majorHAnsi" w:eastAsiaTheme="minorEastAsia" w:hAnsiTheme="majorHAnsi"/>
          <w:sz w:val="22"/>
          <w:szCs w:val="22"/>
          <w:lang w:eastAsia="ru-RU"/>
        </w:rPr>
        <w:t>вызове  может</w:t>
      </w:r>
      <w:proofErr w:type="gramEnd"/>
      <w:r w:rsidRPr="001D1CAF">
        <w:rPr>
          <w:rFonts w:asciiTheme="majorHAnsi" w:eastAsiaTheme="minorEastAsia" w:hAnsiTheme="majorHAnsi"/>
          <w:sz w:val="22"/>
          <w:szCs w:val="22"/>
          <w:lang w:eastAsia="ru-RU"/>
        </w:rPr>
        <w:t xml:space="preserve"> быть направлено Поставщику</w:t>
      </w:r>
      <w:r w:rsidR="002B3D74" w:rsidRPr="001D1CAF">
        <w:rPr>
          <w:rFonts w:asciiTheme="majorHAnsi" w:eastAsiaTheme="minorEastAsia" w:hAnsiTheme="majorHAnsi"/>
          <w:sz w:val="22"/>
          <w:szCs w:val="22"/>
          <w:lang w:eastAsia="ru-RU"/>
        </w:rPr>
        <w:t xml:space="preserve"> не позднее 2 суток, следующих за днем обнаружении  недостатков товара </w:t>
      </w:r>
      <w:r w:rsidRPr="001D1CAF">
        <w:rPr>
          <w:rFonts w:asciiTheme="majorHAnsi" w:eastAsiaTheme="minorEastAsia" w:hAnsiTheme="majorHAnsi"/>
          <w:sz w:val="22"/>
          <w:szCs w:val="22"/>
          <w:lang w:eastAsia="ru-RU"/>
        </w:rPr>
        <w:t>посредством почтовой связи или электронной почты</w:t>
      </w:r>
      <w:r w:rsidR="007E3FAD" w:rsidRPr="001D1CAF">
        <w:rPr>
          <w:rFonts w:asciiTheme="majorHAnsi" w:eastAsiaTheme="minorEastAsia" w:hAnsiTheme="majorHAnsi"/>
          <w:sz w:val="22"/>
          <w:szCs w:val="22"/>
          <w:lang w:eastAsia="ru-RU"/>
        </w:rPr>
        <w:t xml:space="preserve">, указанных в </w:t>
      </w:r>
      <w:r w:rsidR="000A17F0" w:rsidRPr="001D1CAF">
        <w:rPr>
          <w:rFonts w:asciiTheme="majorHAnsi" w:eastAsiaTheme="minorEastAsia" w:hAnsiTheme="majorHAnsi"/>
          <w:sz w:val="22"/>
          <w:szCs w:val="22"/>
          <w:lang w:eastAsia="ru-RU"/>
        </w:rPr>
        <w:t>раздел</w:t>
      </w:r>
      <w:r w:rsidR="00C55DC8" w:rsidRPr="001D1CAF">
        <w:rPr>
          <w:rFonts w:asciiTheme="majorHAnsi" w:eastAsiaTheme="minorEastAsia" w:hAnsiTheme="majorHAnsi"/>
          <w:sz w:val="22"/>
          <w:szCs w:val="22"/>
          <w:lang w:eastAsia="ru-RU"/>
        </w:rPr>
        <w:t>е</w:t>
      </w:r>
      <w:r w:rsidR="000A17F0" w:rsidRPr="001D1CAF">
        <w:rPr>
          <w:rFonts w:asciiTheme="majorHAnsi" w:eastAsiaTheme="minorEastAsia" w:hAnsiTheme="majorHAnsi"/>
          <w:sz w:val="22"/>
          <w:szCs w:val="22"/>
          <w:lang w:eastAsia="ru-RU"/>
        </w:rPr>
        <w:t xml:space="preserve"> 10 </w:t>
      </w:r>
      <w:r w:rsidR="007E3FAD" w:rsidRPr="001D1CAF">
        <w:rPr>
          <w:rFonts w:asciiTheme="majorHAnsi" w:eastAsiaTheme="minorEastAsia" w:hAnsiTheme="majorHAnsi"/>
          <w:sz w:val="22"/>
          <w:szCs w:val="22"/>
          <w:lang w:eastAsia="ru-RU"/>
        </w:rPr>
        <w:t>настоящего  договора и Спецификации.</w:t>
      </w:r>
    </w:p>
    <w:p w:rsidR="00DB6A2C" w:rsidRPr="001D1CAF" w:rsidRDefault="000A17F0"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Не позднее следующих  суток </w:t>
      </w:r>
      <w:r w:rsidR="00DB6A2C" w:rsidRPr="001D1CAF">
        <w:rPr>
          <w:rFonts w:asciiTheme="majorHAnsi" w:eastAsiaTheme="minorEastAsia" w:hAnsiTheme="majorHAnsi"/>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явиться для участия в продолжении двусторонней приемки Товара;</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предоставить Покупателю право на проведение приемки Товара в одностороннем порядке.</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По результатам совместной приемки Товара, обозначенного в настоящем пункте договора, Сторонами составляется акт по унифицированной форме ТОРГ-2, а при поставке товара импортного производства – </w:t>
      </w:r>
      <w:r w:rsidR="00743584" w:rsidRPr="001D1CAF">
        <w:rPr>
          <w:rFonts w:asciiTheme="majorHAnsi" w:eastAsiaTheme="minorEastAsia" w:hAnsiTheme="majorHAnsi"/>
          <w:sz w:val="22"/>
          <w:szCs w:val="22"/>
          <w:lang w:eastAsia="ru-RU"/>
        </w:rPr>
        <w:br/>
      </w:r>
      <w:r w:rsidRPr="001D1CAF">
        <w:rPr>
          <w:rFonts w:asciiTheme="majorHAnsi" w:eastAsiaTheme="minorEastAsia" w:hAnsiTheme="majorHAnsi"/>
          <w:sz w:val="22"/>
          <w:szCs w:val="22"/>
          <w:lang w:eastAsia="ru-RU"/>
        </w:rPr>
        <w:t>ТОРГ-3 (утвержденных Постановлением Госкомстата РФ от 25.12.1998 г. № 132).</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договора; Покупатель производит одностороннюю приемку Товара, поставленного с нарушением согласованных Сторонами условий, результат которой фиксируется в акте, составленном по унифицированной форме ТОРГ-2, а при </w:t>
      </w:r>
      <w:r w:rsidRPr="001D1CAF">
        <w:rPr>
          <w:rFonts w:asciiTheme="majorHAnsi" w:eastAsiaTheme="minorEastAsia" w:hAnsiTheme="majorHAnsi"/>
          <w:sz w:val="22"/>
          <w:szCs w:val="22"/>
          <w:lang w:eastAsia="ru-RU"/>
        </w:rPr>
        <w:lastRenderedPageBreak/>
        <w:t>поставке товара импортного производства – ТОРГ-3 (утвержденных Постановлением Госкомстата РФ от 25.12.1998 г. № 132).</w:t>
      </w:r>
    </w:p>
    <w:p w:rsidR="00DB6A2C" w:rsidRPr="001D1CAF" w:rsidRDefault="00DB6A2C" w:rsidP="00743584">
      <w:pPr>
        <w:ind w:firstLine="708"/>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Стороны пришли к соглашению, что составленный Покупателем в одностороннем порядке, в соответствии с условиями настоящего договора акт приемки Товара, является надлежащим и достаточным доказательством поставки Товара с нарушением согласованных условий и принимается в дальнейшем Поставщиком для удовлетворения претензий Покупателя.</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5</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rsidR="00DB6A2C" w:rsidRPr="001D1CAF" w:rsidRDefault="00DB6A2C" w:rsidP="00DB6A2C">
      <w:pPr>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недостаткам качества Товара, для которого устанавливается гарантийный срок – в течение всего срока гарантии.</w:t>
      </w:r>
    </w:p>
    <w:p w:rsidR="00DB6A2C" w:rsidRPr="001D1CAF" w:rsidRDefault="006419CF"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4.6</w:t>
      </w:r>
      <w:r w:rsidR="00396B02"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 xml:space="preserve">Замена Товара, поставленного с нарушением согласованных условий, а </w:t>
      </w:r>
      <w:proofErr w:type="gramStart"/>
      <w:r w:rsidR="00DB6A2C" w:rsidRPr="001D1CAF">
        <w:rPr>
          <w:rFonts w:asciiTheme="majorHAnsi" w:eastAsiaTheme="minorEastAsia" w:hAnsiTheme="majorHAnsi"/>
          <w:sz w:val="22"/>
          <w:szCs w:val="22"/>
          <w:lang w:eastAsia="ru-RU"/>
        </w:rPr>
        <w:t>так же</w:t>
      </w:r>
      <w:proofErr w:type="gramEnd"/>
      <w:r w:rsidR="00DB6A2C" w:rsidRPr="001D1CAF">
        <w:rPr>
          <w:rFonts w:asciiTheme="majorHAnsi" w:eastAsiaTheme="minorEastAsia" w:hAnsiTheme="majorHAnsi"/>
          <w:sz w:val="22"/>
          <w:szCs w:val="22"/>
          <w:lang w:eastAsia="ru-RU"/>
        </w:rPr>
        <w:t xml:space="preserve">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1D1CAF">
        <w:rPr>
          <w:rFonts w:asciiTheme="majorHAnsi" w:eastAsiaTheme="minorEastAsia" w:hAnsiTheme="majorHAnsi"/>
          <w:sz w:val="22"/>
          <w:szCs w:val="22"/>
          <w:lang w:eastAsia="ru-RU"/>
        </w:rPr>
        <w:t xml:space="preserve">оннем порядке, при условии, что </w:t>
      </w:r>
      <w:r w:rsidR="00DB6A2C" w:rsidRPr="001D1CAF">
        <w:rPr>
          <w:rFonts w:asciiTheme="majorHAnsi" w:eastAsiaTheme="minorEastAsia" w:hAnsiTheme="majorHAnsi"/>
          <w:sz w:val="22"/>
          <w:szCs w:val="22"/>
          <w:lang w:eastAsia="ru-RU"/>
        </w:rPr>
        <w:t>иной срок не согласован сторонами в письменной форме;</w:t>
      </w:r>
    </w:p>
    <w:p w:rsidR="009D6F6F" w:rsidRPr="001D1CAF" w:rsidRDefault="006419CF" w:rsidP="00365D5E">
      <w:pPr>
        <w:ind w:firstLine="708"/>
        <w:jc w:val="both"/>
        <w:rPr>
          <w:rFonts w:asciiTheme="majorHAnsi" w:hAnsiTheme="majorHAnsi"/>
          <w:sz w:val="22"/>
          <w:szCs w:val="22"/>
        </w:rPr>
      </w:pPr>
      <w:r w:rsidRPr="001D1CAF">
        <w:rPr>
          <w:rFonts w:asciiTheme="majorHAnsi" w:hAnsiTheme="majorHAnsi"/>
          <w:sz w:val="22"/>
          <w:szCs w:val="22"/>
        </w:rPr>
        <w:t>4.7</w:t>
      </w:r>
      <w:r w:rsidR="00396B02" w:rsidRPr="001D1CAF">
        <w:rPr>
          <w:rFonts w:asciiTheme="majorHAnsi" w:hAnsiTheme="majorHAnsi"/>
          <w:sz w:val="22"/>
          <w:szCs w:val="22"/>
        </w:rPr>
        <w:t>.</w:t>
      </w:r>
      <w:r w:rsidR="00793BE9" w:rsidRPr="001D1CAF">
        <w:rPr>
          <w:rFonts w:asciiTheme="majorHAnsi" w:hAnsiTheme="majorHAnsi"/>
          <w:sz w:val="22"/>
          <w:szCs w:val="22"/>
        </w:rPr>
        <w:t xml:space="preserve"> </w:t>
      </w:r>
      <w:r w:rsidR="00763717" w:rsidRPr="001D1CAF">
        <w:rPr>
          <w:rFonts w:asciiTheme="majorHAnsi" w:hAnsiTheme="majorHAnsi"/>
          <w:sz w:val="22"/>
          <w:szCs w:val="22"/>
        </w:rPr>
        <w:t xml:space="preserve"> </w:t>
      </w:r>
      <w:r w:rsidR="00701B24" w:rsidRPr="001D1CAF">
        <w:rPr>
          <w:rFonts w:asciiTheme="majorHAnsi" w:hAnsiTheme="majorHAnsi"/>
          <w:sz w:val="22"/>
          <w:szCs w:val="22"/>
        </w:rPr>
        <w:t>Если</w:t>
      </w:r>
      <w:r w:rsidR="009D6F6F" w:rsidRPr="001D1CAF">
        <w:rPr>
          <w:rFonts w:asciiTheme="majorHAnsi" w:hAnsiTheme="majorHAnsi"/>
          <w:sz w:val="22"/>
          <w:szCs w:val="22"/>
        </w:rPr>
        <w:t xml:space="preserve"> при поступлении претензии от Покупателя Поставщик</w:t>
      </w:r>
      <w:r w:rsidR="00701B24" w:rsidRPr="001D1CAF">
        <w:rPr>
          <w:rFonts w:asciiTheme="majorHAnsi" w:hAnsiTheme="majorHAnsi"/>
          <w:sz w:val="22"/>
          <w:szCs w:val="22"/>
        </w:rPr>
        <w:t>,</w:t>
      </w:r>
      <w:r w:rsidR="009D6F6F" w:rsidRPr="001D1CAF">
        <w:rPr>
          <w:rFonts w:asciiTheme="majorHAnsi" w:hAnsiTheme="majorHAnsi"/>
          <w:sz w:val="22"/>
          <w:szCs w:val="22"/>
        </w:rPr>
        <w:t xml:space="preserve"> в сроки, установленные настоящим Договором, не заменит</w:t>
      </w:r>
      <w:r w:rsidR="00701B24" w:rsidRPr="001D1CAF">
        <w:rPr>
          <w:rFonts w:asciiTheme="majorHAnsi" w:hAnsiTheme="majorHAnsi"/>
          <w:sz w:val="22"/>
          <w:szCs w:val="22"/>
        </w:rPr>
        <w:t>,</w:t>
      </w:r>
      <w:r w:rsidR="00BD3D22" w:rsidRPr="001D1CAF">
        <w:rPr>
          <w:rFonts w:asciiTheme="majorHAnsi" w:hAnsiTheme="majorHAnsi"/>
          <w:sz w:val="22"/>
          <w:szCs w:val="22"/>
        </w:rPr>
        <w:t xml:space="preserve"> либо недопоставит Товар, указанный</w:t>
      </w:r>
      <w:r w:rsidR="009D6F6F" w:rsidRPr="001D1CAF">
        <w:rPr>
          <w:rFonts w:asciiTheme="majorHAnsi" w:hAnsiTheme="majorHAnsi"/>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1D1CAF">
        <w:rPr>
          <w:rFonts w:asciiTheme="majorHAnsi" w:hAnsiTheme="majorHAnsi"/>
          <w:sz w:val="22"/>
          <w:szCs w:val="22"/>
        </w:rPr>
        <w:t>дующие партии поставки Товара</w:t>
      </w:r>
      <w:r w:rsidR="009D6F6F" w:rsidRPr="001D1CAF">
        <w:rPr>
          <w:rFonts w:asciiTheme="majorHAnsi" w:hAnsiTheme="majorHAnsi"/>
          <w:sz w:val="22"/>
          <w:szCs w:val="22"/>
        </w:rPr>
        <w:t xml:space="preserve">, либо </w:t>
      </w:r>
      <w:r w:rsidR="00BD3D22" w:rsidRPr="001D1CAF">
        <w:rPr>
          <w:rFonts w:asciiTheme="majorHAnsi" w:hAnsiTheme="majorHAnsi"/>
          <w:sz w:val="22"/>
          <w:szCs w:val="22"/>
        </w:rPr>
        <w:t>возврата уплаченной за Товар</w:t>
      </w:r>
      <w:r w:rsidR="009D6F6F" w:rsidRPr="001D1CAF">
        <w:rPr>
          <w:rFonts w:asciiTheme="majorHAnsi" w:hAnsiTheme="majorHAnsi"/>
          <w:sz w:val="22"/>
          <w:szCs w:val="22"/>
        </w:rPr>
        <w:t xml:space="preserve"> денежной суммы, а Поставщик обязан в срок, указанный в требовании Покупателя (либо в согласованный Сторонами срок) выполнить данные требования. </w:t>
      </w:r>
      <w:r w:rsidR="0039245C" w:rsidRPr="001D1CAF">
        <w:rPr>
          <w:rFonts w:asciiTheme="majorHAnsi" w:hAnsiTheme="majorHAnsi"/>
          <w:sz w:val="22"/>
          <w:szCs w:val="22"/>
        </w:rPr>
        <w:t>Покупатель вправе та</w:t>
      </w:r>
      <w:r w:rsidR="00BD3D22" w:rsidRPr="001D1CAF">
        <w:rPr>
          <w:rFonts w:asciiTheme="majorHAnsi" w:hAnsiTheme="majorHAnsi"/>
          <w:sz w:val="22"/>
          <w:szCs w:val="22"/>
        </w:rPr>
        <w:t>кже не оплачивать некачественный и/или недопоставленный Товар</w:t>
      </w:r>
      <w:r w:rsidR="0039245C" w:rsidRPr="001D1CAF">
        <w:rPr>
          <w:rFonts w:asciiTheme="majorHAnsi" w:hAnsiTheme="majorHAnsi"/>
          <w:sz w:val="22"/>
          <w:szCs w:val="22"/>
        </w:rPr>
        <w:t>.</w:t>
      </w:r>
    </w:p>
    <w:p w:rsidR="009D6F6F" w:rsidRPr="001D1CAF" w:rsidRDefault="009320D3" w:rsidP="00365D5E">
      <w:pPr>
        <w:pStyle w:val="31"/>
        <w:ind w:left="0"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8</w:t>
      </w:r>
      <w:r w:rsidRPr="001D1CAF">
        <w:rPr>
          <w:rFonts w:asciiTheme="majorHAnsi" w:hAnsiTheme="majorHAnsi"/>
          <w:sz w:val="22"/>
          <w:szCs w:val="22"/>
        </w:rPr>
        <w:t>.</w:t>
      </w:r>
      <w:r w:rsidR="009D6F6F" w:rsidRPr="001D1CAF">
        <w:rPr>
          <w:rFonts w:asciiTheme="majorHAnsi" w:hAnsiTheme="majorHAnsi"/>
          <w:sz w:val="22"/>
          <w:szCs w:val="22"/>
        </w:rPr>
        <w:t xml:space="preserve"> В случае применения контролирующими органами мер взыскания к Покупателю по прич</w:t>
      </w:r>
      <w:r w:rsidR="00BD3D22" w:rsidRPr="001D1CAF">
        <w:rPr>
          <w:rFonts w:asciiTheme="majorHAnsi" w:hAnsiTheme="majorHAnsi"/>
          <w:sz w:val="22"/>
          <w:szCs w:val="22"/>
        </w:rPr>
        <w:t>ине несоответствия приобретенного у Поставщика Товара</w:t>
      </w:r>
      <w:r w:rsidR="009D6F6F" w:rsidRPr="001D1CAF">
        <w:rPr>
          <w:rFonts w:asciiTheme="majorHAnsi" w:hAnsiTheme="majorHAnsi"/>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1D1CAF">
        <w:rPr>
          <w:rFonts w:asciiTheme="majorHAnsi" w:hAnsiTheme="majorHAnsi"/>
          <w:sz w:val="22"/>
          <w:szCs w:val="22"/>
        </w:rPr>
        <w:t>документов на Товар</w:t>
      </w:r>
      <w:r w:rsidR="009D6F6F" w:rsidRPr="001D1CAF">
        <w:rPr>
          <w:rFonts w:asciiTheme="majorHAnsi" w:hAnsiTheme="majorHAnsi"/>
          <w:sz w:val="22"/>
          <w:szCs w:val="22"/>
        </w:rPr>
        <w:t>, в том числе документов, подт</w:t>
      </w:r>
      <w:r w:rsidR="00BD3D22" w:rsidRPr="001D1CAF">
        <w:rPr>
          <w:rFonts w:asciiTheme="majorHAnsi" w:hAnsiTheme="majorHAnsi"/>
          <w:sz w:val="22"/>
          <w:szCs w:val="22"/>
        </w:rPr>
        <w:t>верждающих качество поставленного Товара</w:t>
      </w:r>
      <w:r w:rsidR="009D6F6F" w:rsidRPr="001D1CAF">
        <w:rPr>
          <w:rFonts w:asciiTheme="majorHAnsi" w:hAnsiTheme="majorHAnsi"/>
          <w:sz w:val="22"/>
          <w:szCs w:val="22"/>
        </w:rPr>
        <w:t>)</w:t>
      </w:r>
      <w:r w:rsidR="00701B24" w:rsidRPr="001D1CAF">
        <w:rPr>
          <w:rFonts w:asciiTheme="majorHAnsi" w:hAnsiTheme="majorHAnsi"/>
          <w:sz w:val="22"/>
          <w:szCs w:val="22"/>
        </w:rPr>
        <w:t>,</w:t>
      </w:r>
      <w:r w:rsidR="009D6F6F" w:rsidRPr="001D1CAF">
        <w:rPr>
          <w:rFonts w:asciiTheme="majorHAnsi" w:hAnsiTheme="majorHAnsi"/>
          <w:sz w:val="22"/>
          <w:szCs w:val="22"/>
        </w:rPr>
        <w:t xml:space="preserve"> предусмотренных законодательством РФ разрешител</w:t>
      </w:r>
      <w:r w:rsidR="00BD3D22" w:rsidRPr="001D1CAF">
        <w:rPr>
          <w:rFonts w:asciiTheme="majorHAnsi" w:hAnsiTheme="majorHAnsi"/>
          <w:sz w:val="22"/>
          <w:szCs w:val="22"/>
        </w:rPr>
        <w:t>ьных документов на реализованный Товар</w:t>
      </w:r>
      <w:r w:rsidR="009D6F6F" w:rsidRPr="001D1CAF">
        <w:rPr>
          <w:rFonts w:asciiTheme="majorHAnsi" w:hAnsiTheme="majorHAnsi"/>
          <w:sz w:val="22"/>
          <w:szCs w:val="22"/>
        </w:rPr>
        <w:t xml:space="preserve">, Поставщик обязан возместить Покупателю взысканную сумму  и </w:t>
      </w:r>
      <w:r w:rsidR="00524B07" w:rsidRPr="001D1CAF">
        <w:rPr>
          <w:rFonts w:asciiTheme="majorHAnsi" w:hAnsiTheme="majorHAnsi"/>
          <w:sz w:val="22"/>
          <w:szCs w:val="22"/>
        </w:rPr>
        <w:t xml:space="preserve">документально подтвержденные </w:t>
      </w:r>
      <w:r w:rsidR="009D6F6F" w:rsidRPr="001D1CAF">
        <w:rPr>
          <w:rFonts w:asciiTheme="majorHAnsi" w:hAnsiTheme="majorHAnsi"/>
          <w:sz w:val="22"/>
          <w:szCs w:val="22"/>
        </w:rPr>
        <w:t>понесённые убытки.</w:t>
      </w:r>
    </w:p>
    <w:p w:rsidR="002A3C9E" w:rsidRPr="001D1CAF" w:rsidRDefault="00A7624F" w:rsidP="001D1CAF">
      <w:pPr>
        <w:jc w:val="center"/>
        <w:rPr>
          <w:rFonts w:asciiTheme="majorHAnsi" w:hAnsiTheme="majorHAnsi"/>
          <w:b/>
          <w:sz w:val="22"/>
          <w:szCs w:val="22"/>
        </w:rPr>
      </w:pPr>
      <w:r w:rsidRPr="001D1CAF">
        <w:rPr>
          <w:rFonts w:asciiTheme="majorHAnsi" w:hAnsiTheme="majorHAnsi"/>
          <w:b/>
          <w:sz w:val="22"/>
          <w:szCs w:val="22"/>
        </w:rPr>
        <w:t xml:space="preserve">5.  </w:t>
      </w:r>
      <w:r w:rsidR="002A3C9E" w:rsidRPr="001D1CAF">
        <w:rPr>
          <w:rFonts w:asciiTheme="majorHAnsi" w:hAnsiTheme="majorHAnsi"/>
          <w:b/>
          <w:sz w:val="22"/>
          <w:szCs w:val="22"/>
        </w:rPr>
        <w:t>ОТВЕТСТВЕННОСТЬ СТОРОН</w:t>
      </w:r>
    </w:p>
    <w:p w:rsidR="006419CF" w:rsidRPr="001D1CAF" w:rsidRDefault="006419CF" w:rsidP="00A7624F">
      <w:pPr>
        <w:rPr>
          <w:rFonts w:asciiTheme="majorHAnsi" w:hAnsiTheme="majorHAnsi"/>
          <w:b/>
          <w:sz w:val="22"/>
          <w:szCs w:val="22"/>
        </w:rPr>
      </w:pPr>
    </w:p>
    <w:p w:rsidR="002A3C9E" w:rsidRPr="001D1CAF" w:rsidRDefault="002A3C9E" w:rsidP="00365D5E">
      <w:pPr>
        <w:ind w:firstLine="708"/>
        <w:jc w:val="both"/>
        <w:rPr>
          <w:rFonts w:asciiTheme="majorHAnsi" w:hAnsiTheme="majorHAnsi"/>
          <w:sz w:val="22"/>
          <w:szCs w:val="22"/>
        </w:rPr>
      </w:pPr>
      <w:r w:rsidRPr="001D1CAF">
        <w:rPr>
          <w:rFonts w:asciiTheme="majorHAnsi" w:hAnsiTheme="majorHAnsi"/>
          <w:sz w:val="22"/>
          <w:szCs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F92D53" w:rsidRPr="001D1CAF" w:rsidRDefault="00060038"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5.2</w:t>
      </w:r>
      <w:r w:rsidR="00793BE9" w:rsidRPr="001D1CAF">
        <w:rPr>
          <w:rFonts w:asciiTheme="majorHAnsi" w:hAnsiTheme="majorHAnsi"/>
          <w:sz w:val="22"/>
          <w:szCs w:val="22"/>
        </w:rPr>
        <w:t xml:space="preserve">. </w:t>
      </w:r>
      <w:r w:rsidR="00F92D53" w:rsidRPr="001D1CAF">
        <w:rPr>
          <w:rFonts w:asciiTheme="majorHAnsi" w:eastAsiaTheme="minorEastAsia" w:hAnsiTheme="majorHAnsi"/>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rsidR="00F92D53" w:rsidRPr="001D1CAF" w:rsidRDefault="00F92D53" w:rsidP="00F92D53">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при нарушении сроков поставки Товара;</w:t>
      </w:r>
    </w:p>
    <w:p w:rsidR="00532620" w:rsidRPr="001D1CAF" w:rsidRDefault="00F92D53" w:rsidP="00F92D53">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нарушении сроков, установленных пунктом 4.6 настоящего договора.</w:t>
      </w:r>
    </w:p>
    <w:p w:rsidR="007C2712" w:rsidRPr="001D1CAF" w:rsidRDefault="007C2712" w:rsidP="00365D5E">
      <w:pPr>
        <w:ind w:firstLine="708"/>
        <w:jc w:val="both"/>
        <w:rPr>
          <w:rFonts w:asciiTheme="majorHAnsi" w:hAnsiTheme="majorHAnsi"/>
          <w:sz w:val="22"/>
          <w:szCs w:val="22"/>
        </w:rPr>
      </w:pPr>
      <w:r w:rsidRPr="001D1CAF">
        <w:rPr>
          <w:rFonts w:asciiTheme="majorHAnsi" w:hAnsiTheme="majorHAnsi"/>
          <w:sz w:val="22"/>
          <w:szCs w:val="22"/>
        </w:rPr>
        <w:t>5.3</w:t>
      </w:r>
      <w:r w:rsidR="00793BE9" w:rsidRPr="001D1CAF">
        <w:rPr>
          <w:rFonts w:asciiTheme="majorHAnsi" w:hAnsiTheme="majorHAnsi"/>
          <w:sz w:val="22"/>
          <w:szCs w:val="22"/>
        </w:rPr>
        <w:t>.</w:t>
      </w:r>
      <w:r w:rsidRPr="001D1CAF">
        <w:rPr>
          <w:rFonts w:asciiTheme="majorHAnsi" w:hAnsiTheme="majorHAnsi"/>
          <w:sz w:val="22"/>
          <w:szCs w:val="22"/>
        </w:rPr>
        <w:t xml:space="preserve"> </w:t>
      </w:r>
      <w:r w:rsidR="00793BE9" w:rsidRPr="001D1CAF">
        <w:rPr>
          <w:rFonts w:asciiTheme="majorHAnsi" w:hAnsiTheme="majorHAnsi"/>
          <w:sz w:val="22"/>
          <w:szCs w:val="22"/>
        </w:rPr>
        <w:t>В</w:t>
      </w:r>
      <w:r w:rsidRPr="001D1CAF">
        <w:rPr>
          <w:rFonts w:asciiTheme="majorHAnsi" w:hAnsiTheme="majorHAnsi"/>
          <w:sz w:val="22"/>
          <w:szCs w:val="22"/>
        </w:rPr>
        <w:t xml:space="preserve"> случае нарушения Покупателем сроков исполнения своих обязательств</w:t>
      </w:r>
      <w:r w:rsidR="00D00C0F" w:rsidRPr="001D1CAF">
        <w:rPr>
          <w:rFonts w:asciiTheme="majorHAnsi" w:hAnsiTheme="majorHAnsi"/>
          <w:sz w:val="22"/>
          <w:szCs w:val="22"/>
        </w:rPr>
        <w:t xml:space="preserve"> по оплате</w:t>
      </w:r>
      <w:r w:rsidRPr="001D1CAF">
        <w:rPr>
          <w:rFonts w:asciiTheme="majorHAnsi" w:hAnsiTheme="majorHAnsi"/>
          <w:sz w:val="22"/>
          <w:szCs w:val="22"/>
        </w:rPr>
        <w:t>, Покупатель, по требованию Поставщика, обязан уплатить п</w:t>
      </w:r>
      <w:r w:rsidR="00DD17DF" w:rsidRPr="001D1CAF">
        <w:rPr>
          <w:rFonts w:asciiTheme="majorHAnsi" w:hAnsiTheme="majorHAnsi"/>
          <w:sz w:val="22"/>
          <w:szCs w:val="22"/>
        </w:rPr>
        <w:t xml:space="preserve">оследнему неустойку в размере </w:t>
      </w:r>
      <w:r w:rsidR="00A82951" w:rsidRPr="001D1CAF">
        <w:rPr>
          <w:rFonts w:asciiTheme="majorHAnsi" w:hAnsiTheme="majorHAnsi"/>
          <w:sz w:val="22"/>
          <w:szCs w:val="22"/>
        </w:rPr>
        <w:t>0,1%</w:t>
      </w:r>
      <w:r w:rsidRPr="001D1CAF">
        <w:rPr>
          <w:rFonts w:asciiTheme="majorHAnsi" w:hAnsiTheme="majorHAnsi"/>
          <w:sz w:val="22"/>
          <w:szCs w:val="22"/>
        </w:rPr>
        <w:t xml:space="preserve"> </w:t>
      </w:r>
      <w:r w:rsidR="00CC49AD" w:rsidRPr="001D1CAF">
        <w:rPr>
          <w:rFonts w:asciiTheme="majorHAnsi" w:hAnsiTheme="majorHAnsi"/>
          <w:sz w:val="22"/>
          <w:szCs w:val="22"/>
        </w:rPr>
        <w:t xml:space="preserve">просроченной к оплате суммы </w:t>
      </w:r>
      <w:r w:rsidRPr="001D1CAF">
        <w:rPr>
          <w:rFonts w:asciiTheme="majorHAnsi" w:hAnsiTheme="majorHAnsi"/>
          <w:sz w:val="22"/>
          <w:szCs w:val="22"/>
        </w:rPr>
        <w:t>за каждый день п</w:t>
      </w:r>
      <w:r w:rsidR="00F92D53" w:rsidRPr="001D1CAF">
        <w:rPr>
          <w:rFonts w:asciiTheme="majorHAnsi" w:hAnsiTheme="majorHAnsi"/>
          <w:sz w:val="22"/>
          <w:szCs w:val="22"/>
        </w:rPr>
        <w:t xml:space="preserve">росрочки, но не более 5% от суммы неисполненных </w:t>
      </w:r>
      <w:r w:rsidRPr="001D1CAF">
        <w:rPr>
          <w:rFonts w:asciiTheme="majorHAnsi" w:hAnsiTheme="majorHAnsi"/>
          <w:sz w:val="22"/>
          <w:szCs w:val="22"/>
        </w:rPr>
        <w:t xml:space="preserve"> </w:t>
      </w:r>
      <w:r w:rsidR="00F92D53" w:rsidRPr="001D1CAF">
        <w:rPr>
          <w:rFonts w:asciiTheme="majorHAnsi" w:hAnsiTheme="majorHAnsi"/>
          <w:sz w:val="22"/>
          <w:szCs w:val="22"/>
        </w:rPr>
        <w:t>в срок обязательств.</w:t>
      </w:r>
    </w:p>
    <w:p w:rsidR="00F92D53" w:rsidRPr="001D1CAF" w:rsidRDefault="00CD5CA8" w:rsidP="00D5555B">
      <w:pPr>
        <w:jc w:val="both"/>
        <w:rPr>
          <w:rFonts w:asciiTheme="majorHAnsi" w:hAnsiTheme="majorHAnsi"/>
          <w:sz w:val="22"/>
          <w:szCs w:val="22"/>
        </w:rPr>
      </w:pPr>
      <w:r w:rsidRPr="001D1CAF">
        <w:rPr>
          <w:rFonts w:asciiTheme="majorHAnsi" w:hAnsiTheme="majorHAnsi"/>
          <w:sz w:val="22"/>
          <w:szCs w:val="22"/>
        </w:rPr>
        <w:tab/>
      </w:r>
      <w:r w:rsidR="00F92D53" w:rsidRPr="001D1CAF">
        <w:rPr>
          <w:rFonts w:asciiTheme="majorHAnsi" w:hAnsiTheme="majorHAnsi"/>
          <w:sz w:val="22"/>
          <w:szCs w:val="22"/>
        </w:rPr>
        <w:t>При этом, Стороны пришли к соглашению, что за нарушение Покупателем сроков внесения предоплаты, если соответствующий порядок оплаты согласован сторонами, пеня на сумму предоплаты не начисляется.</w:t>
      </w:r>
    </w:p>
    <w:p w:rsidR="00363624" w:rsidRPr="001D1CAF" w:rsidRDefault="00363624" w:rsidP="00365D5E">
      <w:pPr>
        <w:ind w:firstLine="708"/>
        <w:jc w:val="both"/>
        <w:rPr>
          <w:rFonts w:asciiTheme="majorHAnsi" w:hAnsiTheme="majorHAnsi"/>
          <w:sz w:val="22"/>
          <w:szCs w:val="22"/>
        </w:rPr>
      </w:pPr>
      <w:r w:rsidRPr="001D1CAF">
        <w:rPr>
          <w:rFonts w:asciiTheme="majorHAnsi" w:hAnsiTheme="majorHAnsi"/>
          <w:sz w:val="22"/>
          <w:szCs w:val="22"/>
        </w:rPr>
        <w:t>5.4</w:t>
      </w:r>
      <w:r w:rsidR="00763717" w:rsidRPr="001D1CAF">
        <w:rPr>
          <w:rFonts w:asciiTheme="majorHAnsi" w:hAnsiTheme="majorHAnsi"/>
          <w:sz w:val="22"/>
          <w:szCs w:val="22"/>
        </w:rPr>
        <w:t>.</w:t>
      </w:r>
      <w:r w:rsidRPr="001D1CAF">
        <w:rPr>
          <w:rFonts w:asciiTheme="majorHAnsi" w:hAnsiTheme="majorHAnsi"/>
          <w:sz w:val="22"/>
          <w:szCs w:val="22"/>
        </w:rPr>
        <w:t xml:space="preserve"> </w:t>
      </w:r>
      <w:r w:rsidR="00365D5E" w:rsidRPr="00365D5E">
        <w:rPr>
          <w:rFonts w:asciiTheme="majorHAnsi" w:hAnsiTheme="majorHAnsi"/>
          <w:sz w:val="22"/>
          <w:szCs w:val="22"/>
        </w:rPr>
        <w:t xml:space="preserve">Поставщик обязан возместить причинённый Покупателю вред в результате несоответствия качества Товара требованиям договора и действующего законодательства РФ. Поставщик возмещает вред путем перечисления денежных средств на расчетный счет Покупателя в течение 5 (пяти) рабочих дней с момента получения соответствующего требования с приложением </w:t>
      </w:r>
      <w:r w:rsidR="00365D5E" w:rsidRPr="00365D5E">
        <w:rPr>
          <w:rFonts w:asciiTheme="majorHAnsi" w:hAnsiTheme="majorHAnsi"/>
          <w:sz w:val="22"/>
          <w:szCs w:val="22"/>
        </w:rPr>
        <w:lastRenderedPageBreak/>
        <w:t>документов, подтверждающих факт несения Покупателем расходов. Покупатель вправе удержать сумму возмещения из денежных средств, причитающихся Поставщику для оплаты Товара.</w:t>
      </w:r>
    </w:p>
    <w:p w:rsidR="00F92D53" w:rsidRPr="001D1CAF" w:rsidRDefault="00F92D53" w:rsidP="00365D5E">
      <w:pPr>
        <w:ind w:firstLine="708"/>
        <w:jc w:val="both"/>
        <w:rPr>
          <w:rFonts w:asciiTheme="majorHAnsi" w:hAnsiTheme="majorHAnsi"/>
          <w:sz w:val="22"/>
          <w:szCs w:val="22"/>
        </w:rPr>
      </w:pPr>
      <w:r w:rsidRPr="001D1CAF">
        <w:rPr>
          <w:rFonts w:asciiTheme="majorHAnsi" w:hAnsiTheme="majorHAnsi"/>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1D1CAF">
        <w:rPr>
          <w:rFonts w:asciiTheme="majorHAnsi" w:hAnsiTheme="majorHAnsi"/>
          <w:sz w:val="22"/>
          <w:szCs w:val="22"/>
        </w:rPr>
        <w:t xml:space="preserve">комплектности, </w:t>
      </w:r>
      <w:r w:rsidRPr="001D1CAF">
        <w:rPr>
          <w:rFonts w:asciiTheme="majorHAnsi" w:hAnsiTheme="majorHAnsi"/>
          <w:sz w:val="22"/>
          <w:szCs w:val="22"/>
        </w:rPr>
        <w:t>качестве или ассортименте.</w:t>
      </w:r>
    </w:p>
    <w:p w:rsidR="0048217A" w:rsidRPr="001D1CAF" w:rsidRDefault="0048217A" w:rsidP="00365D5E">
      <w:pPr>
        <w:ind w:firstLine="708"/>
        <w:jc w:val="both"/>
        <w:rPr>
          <w:rFonts w:asciiTheme="majorHAnsi" w:hAnsiTheme="majorHAnsi"/>
          <w:sz w:val="22"/>
          <w:szCs w:val="22"/>
        </w:rPr>
      </w:pPr>
      <w:r w:rsidRPr="001D1CAF">
        <w:rPr>
          <w:rFonts w:asciiTheme="majorHAnsi" w:hAnsiTheme="majorHAnsi"/>
          <w:sz w:val="22"/>
          <w:szCs w:val="22"/>
        </w:rPr>
        <w:t xml:space="preserve">5.6. Поставщик обязуется компенсировать финансовый ущерб Покупателя, понесенный им вследствие отказа в вычетах, возмещении налога на добавленную стоимость (НДС), доначисления НДС по УПД или счетам-фактурам, выставленным Поставщиком в адрес Покупателя и не отраженным в Книге продаж Поставщика, или выставленным Поставщиком и оформленным с нарушением налогового законодательства, или по иным основаниям, связанным с нарушением Поставщиком налогового законодательства, в сумме, равной сумме НДС, по которой отказано в вычетах, возмещении Покупателю, в сумме </w:t>
      </w:r>
      <w:proofErr w:type="spellStart"/>
      <w:r w:rsidRPr="001D1CAF">
        <w:rPr>
          <w:rFonts w:asciiTheme="majorHAnsi" w:hAnsiTheme="majorHAnsi"/>
          <w:sz w:val="22"/>
          <w:szCs w:val="22"/>
        </w:rPr>
        <w:t>доначисленного</w:t>
      </w:r>
      <w:proofErr w:type="spellEnd"/>
      <w:r w:rsidRPr="001D1CAF">
        <w:rPr>
          <w:rFonts w:asciiTheme="majorHAnsi" w:hAnsiTheme="majorHAnsi"/>
          <w:sz w:val="22"/>
          <w:szCs w:val="22"/>
        </w:rPr>
        <w:t xml:space="preserve"> НДС, а также связанных с этим штрафов и пеней, при условии, что самим Покупателем соблюдены все нормы и требования налогового законодательства.</w:t>
      </w:r>
    </w:p>
    <w:p w:rsidR="0048217A" w:rsidRPr="001D1CAF" w:rsidRDefault="0048217A" w:rsidP="0048217A">
      <w:pPr>
        <w:jc w:val="both"/>
        <w:rPr>
          <w:rFonts w:asciiTheme="majorHAnsi" w:hAnsiTheme="majorHAnsi"/>
          <w:sz w:val="22"/>
          <w:szCs w:val="22"/>
        </w:rPr>
      </w:pPr>
      <w:r w:rsidRPr="001D1CAF">
        <w:rPr>
          <w:rFonts w:asciiTheme="majorHAnsi" w:hAnsiTheme="majorHAnsi"/>
          <w:sz w:val="22"/>
          <w:szCs w:val="22"/>
        </w:rPr>
        <w:t xml:space="preserve">           Стороны договорились о том, что документом, подтверждающим возникновение оснований для уплаты Поставщиком Покупателю компенсации соответствующих сумм финансовых убытков, предусмотренных настоящим пунктом, является решение налогового органа (об отказе в вычете, возмещении НДС, о  доначислении Покупателю соответствующих сумм НДС, о начислении пени, о привлечении Покупателя к налоговой ответственности в связи с неуплатой соответствующей суммы НДС), а в случае предъявления Поставщиком мотивированного возражения в отношении решения налогового органа - вступившее в законную силу решение суда.</w:t>
      </w:r>
    </w:p>
    <w:p w:rsidR="00EB09B4" w:rsidRPr="001D1CAF" w:rsidRDefault="00EB09B4" w:rsidP="00D5555B">
      <w:pPr>
        <w:jc w:val="both"/>
        <w:rPr>
          <w:rFonts w:asciiTheme="majorHAnsi" w:hAnsiTheme="majorHAnsi"/>
          <w:sz w:val="22"/>
          <w:szCs w:val="22"/>
        </w:rPr>
      </w:pPr>
    </w:p>
    <w:p w:rsidR="00EB09B4" w:rsidRPr="001D1CAF" w:rsidRDefault="00EB09B4" w:rsidP="001D1CAF">
      <w:pPr>
        <w:pStyle w:val="af6"/>
        <w:widowControl w:val="0"/>
        <w:ind w:left="3870"/>
        <w:rPr>
          <w:rFonts w:asciiTheme="majorHAnsi" w:hAnsiTheme="majorHAnsi"/>
          <w:b/>
          <w:bCs/>
          <w:sz w:val="22"/>
          <w:szCs w:val="22"/>
        </w:rPr>
      </w:pPr>
      <w:r w:rsidRPr="001D1CAF">
        <w:rPr>
          <w:rFonts w:asciiTheme="majorHAnsi" w:hAnsiTheme="majorHAnsi"/>
          <w:b/>
          <w:sz w:val="22"/>
          <w:szCs w:val="22"/>
        </w:rPr>
        <w:t>6.</w:t>
      </w:r>
      <w:r w:rsidR="00CC2C81" w:rsidRPr="001D1CAF">
        <w:rPr>
          <w:rFonts w:asciiTheme="majorHAnsi" w:hAnsiTheme="majorHAnsi"/>
          <w:b/>
          <w:bCs/>
          <w:sz w:val="22"/>
          <w:szCs w:val="22"/>
        </w:rPr>
        <w:t>Г</w:t>
      </w:r>
      <w:r w:rsidRPr="001D1CAF">
        <w:rPr>
          <w:rFonts w:asciiTheme="majorHAnsi" w:hAnsiTheme="majorHAnsi"/>
          <w:b/>
          <w:bCs/>
          <w:sz w:val="22"/>
          <w:szCs w:val="22"/>
        </w:rPr>
        <w:t>АРАНТИЙНЫЕ ОБЯЗАТЕЛЬСТВА</w:t>
      </w:r>
    </w:p>
    <w:p w:rsidR="00EB09B4" w:rsidRPr="001D1CAF" w:rsidRDefault="00EB09B4" w:rsidP="00EB09B4">
      <w:pPr>
        <w:pStyle w:val="af6"/>
        <w:widowControl w:val="0"/>
        <w:ind w:left="3870"/>
        <w:rPr>
          <w:rFonts w:asciiTheme="majorHAnsi" w:hAnsiTheme="majorHAnsi"/>
          <w:b/>
          <w:bCs/>
          <w:sz w:val="22"/>
          <w:szCs w:val="22"/>
        </w:rPr>
      </w:pPr>
    </w:p>
    <w:p w:rsidR="00CC2C81" w:rsidRPr="001D1CAF" w:rsidRDefault="00CC2C81" w:rsidP="00365D5E">
      <w:pPr>
        <w:widowControl w:val="0"/>
        <w:ind w:firstLine="708"/>
        <w:jc w:val="both"/>
        <w:rPr>
          <w:rFonts w:asciiTheme="majorHAnsi" w:hAnsiTheme="majorHAnsi"/>
          <w:bCs/>
          <w:iCs/>
          <w:sz w:val="22"/>
          <w:szCs w:val="22"/>
        </w:rPr>
      </w:pPr>
      <w:r w:rsidRPr="001D1CAF">
        <w:rPr>
          <w:rFonts w:asciiTheme="majorHAnsi" w:hAnsiTheme="majorHAnsi"/>
          <w:bCs/>
          <w:sz w:val="22"/>
          <w:szCs w:val="22"/>
        </w:rPr>
        <w:t xml:space="preserve">6.1. Поставщик предоставляет гарантийные </w:t>
      </w:r>
      <w:proofErr w:type="gramStart"/>
      <w:r w:rsidRPr="001D1CAF">
        <w:rPr>
          <w:rFonts w:asciiTheme="majorHAnsi" w:hAnsiTheme="majorHAnsi"/>
          <w:bCs/>
          <w:sz w:val="22"/>
          <w:szCs w:val="22"/>
        </w:rPr>
        <w:t>обязательства  в</w:t>
      </w:r>
      <w:proofErr w:type="gramEnd"/>
      <w:r w:rsidRPr="001D1CAF">
        <w:rPr>
          <w:rFonts w:asciiTheme="majorHAnsi" w:hAnsiTheme="majorHAnsi"/>
          <w:bCs/>
          <w:sz w:val="22"/>
          <w:szCs w:val="22"/>
        </w:rPr>
        <w:t xml:space="preserve"> течение </w:t>
      </w:r>
      <w:r w:rsidRPr="001D1CAF">
        <w:rPr>
          <w:rFonts w:asciiTheme="majorHAnsi" w:hAnsiTheme="majorHAnsi"/>
          <w:b/>
          <w:sz w:val="22"/>
          <w:szCs w:val="22"/>
          <w:highlight w:val="yellow"/>
        </w:rPr>
        <w:t>__________________________</w:t>
      </w:r>
      <w:r w:rsidRPr="001D1CAF">
        <w:rPr>
          <w:rFonts w:asciiTheme="majorHAnsi" w:hAnsiTheme="majorHAnsi"/>
          <w:bCs/>
          <w:sz w:val="22"/>
          <w:szCs w:val="22"/>
        </w:rPr>
        <w:t xml:space="preserve"> на поставленный Товар и обязуется </w:t>
      </w:r>
      <w:r w:rsidRPr="001D1CAF">
        <w:rPr>
          <w:rFonts w:asciiTheme="majorHAnsi" w:hAnsiTheme="majorHAnsi"/>
          <w:sz w:val="22"/>
          <w:szCs w:val="22"/>
        </w:rPr>
        <w:t>безвозмездно устранить недостатки и дефекты, выявленные во время эксплуатации,</w:t>
      </w:r>
      <w:r w:rsidRPr="001D1CAF">
        <w:rPr>
          <w:rFonts w:asciiTheme="majorHAnsi" w:hAnsiTheme="majorHAnsi"/>
          <w:bCs/>
          <w:sz w:val="22"/>
          <w:szCs w:val="22"/>
        </w:rPr>
        <w:t xml:space="preserve"> </w:t>
      </w:r>
      <w:r w:rsidRPr="001D1CAF">
        <w:rPr>
          <w:rFonts w:asciiTheme="majorHAnsi" w:hAnsiTheme="majorHAnsi"/>
          <w:sz w:val="22"/>
          <w:szCs w:val="22"/>
        </w:rPr>
        <w:t xml:space="preserve">заменить некачественную продукцию, в течение </w:t>
      </w:r>
      <w:r w:rsidRPr="001D1CAF">
        <w:rPr>
          <w:rFonts w:asciiTheme="majorHAnsi" w:hAnsiTheme="majorHAnsi"/>
          <w:bCs/>
          <w:iCs/>
          <w:sz w:val="22"/>
          <w:szCs w:val="22"/>
        </w:rPr>
        <w:t>сроков, указанных в разделе 4 настоящего  договора.</w:t>
      </w:r>
    </w:p>
    <w:p w:rsidR="00CC2C81" w:rsidRPr="001D1CAF" w:rsidRDefault="00CC2C81" w:rsidP="00365D5E">
      <w:pPr>
        <w:suppressAutoHyphens w:val="0"/>
        <w:spacing w:after="200" w:line="276" w:lineRule="auto"/>
        <w:ind w:firstLine="708"/>
        <w:contextualSpacing/>
        <w:jc w:val="both"/>
        <w:rPr>
          <w:rFonts w:asciiTheme="majorHAnsi" w:hAnsiTheme="majorHAnsi"/>
          <w:sz w:val="22"/>
          <w:szCs w:val="22"/>
        </w:rPr>
      </w:pPr>
      <w:r w:rsidRPr="001D1CAF">
        <w:rPr>
          <w:rFonts w:asciiTheme="majorHAnsi" w:hAnsiTheme="majorHAnsi"/>
          <w:sz w:val="22"/>
          <w:szCs w:val="22"/>
        </w:rPr>
        <w:t xml:space="preserve">6.2. </w:t>
      </w:r>
      <w:proofErr w:type="gramStart"/>
      <w:r w:rsidRPr="001D1CAF">
        <w:rPr>
          <w:rFonts w:asciiTheme="majorHAnsi" w:hAnsiTheme="majorHAnsi"/>
          <w:sz w:val="22"/>
          <w:szCs w:val="22"/>
        </w:rPr>
        <w:t>Поставщик  гарантирует</w:t>
      </w:r>
      <w:proofErr w:type="gramEnd"/>
      <w:r w:rsidRPr="001D1CAF">
        <w:rPr>
          <w:rFonts w:asciiTheme="majorHAnsi" w:hAnsiTheme="majorHAnsi"/>
          <w:sz w:val="22"/>
          <w:szCs w:val="22"/>
        </w:rPr>
        <w:t xml:space="preserve">  качество  и  надежность  продукции в  течение  гарантийного  срока. В любом случае срок гарантии поставляемой </w:t>
      </w:r>
      <w:r w:rsidRPr="001D1CAF">
        <w:rPr>
          <w:rFonts w:asciiTheme="majorHAnsi" w:hAnsiTheme="majorHAnsi"/>
          <w:spacing w:val="6"/>
          <w:sz w:val="22"/>
          <w:szCs w:val="22"/>
        </w:rPr>
        <w:t xml:space="preserve">продукции не ниже срока гарантии, установленной заводом-изготовителем, и исчисляется с момента передачи продукции Товара и подписания им </w:t>
      </w:r>
      <w:r w:rsidRPr="001D1CAF">
        <w:rPr>
          <w:rFonts w:asciiTheme="majorHAnsi" w:hAnsiTheme="majorHAnsi"/>
          <w:sz w:val="22"/>
          <w:szCs w:val="22"/>
        </w:rPr>
        <w:t>товарно-транспортной, транспортной или товарной накладной.</w:t>
      </w:r>
    </w:p>
    <w:p w:rsidR="00CC2C81" w:rsidRPr="001D1CAF" w:rsidRDefault="00365D5E" w:rsidP="00CC2C81">
      <w:pPr>
        <w:widowControl w:val="0"/>
        <w:shd w:val="clear" w:color="auto" w:fill="FFFFFF"/>
        <w:tabs>
          <w:tab w:val="left" w:pos="1219"/>
        </w:tabs>
        <w:jc w:val="both"/>
        <w:rPr>
          <w:rFonts w:asciiTheme="majorHAnsi" w:hAnsiTheme="majorHAnsi"/>
          <w:sz w:val="22"/>
          <w:szCs w:val="22"/>
        </w:rPr>
      </w:pPr>
      <w:r>
        <w:rPr>
          <w:rFonts w:asciiTheme="majorHAnsi" w:hAnsiTheme="majorHAnsi"/>
          <w:spacing w:val="8"/>
          <w:sz w:val="22"/>
          <w:szCs w:val="22"/>
        </w:rPr>
        <w:tab/>
      </w:r>
      <w:r w:rsidR="00CC2C81" w:rsidRPr="001D1CAF">
        <w:rPr>
          <w:rFonts w:asciiTheme="majorHAnsi" w:hAnsiTheme="majorHAnsi"/>
          <w:spacing w:val="8"/>
          <w:sz w:val="22"/>
          <w:szCs w:val="22"/>
        </w:rPr>
        <w:t>6.3.</w:t>
      </w:r>
      <w:r w:rsidR="00CC2C81" w:rsidRPr="001D1CAF">
        <w:rPr>
          <w:rFonts w:asciiTheme="majorHAnsi" w:hAnsiTheme="majorHAnsi"/>
          <w:sz w:val="22"/>
          <w:szCs w:val="22"/>
        </w:rPr>
        <w:t xml:space="preserve"> Если в период гарантийной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00CC2C81" w:rsidRPr="001D1CAF">
        <w:rPr>
          <w:rFonts w:asciiTheme="majorHAnsi" w:hAnsiTheme="majorHAnsi"/>
          <w:spacing w:val="4"/>
          <w:sz w:val="22"/>
          <w:szCs w:val="22"/>
        </w:rPr>
        <w:t xml:space="preserve">Покупателем </w:t>
      </w:r>
      <w:r w:rsidR="00CC2C81" w:rsidRPr="001D1CAF">
        <w:rPr>
          <w:rFonts w:asciiTheme="majorHAnsi" w:hAnsiTheme="majorHAnsi"/>
          <w:sz w:val="22"/>
          <w:szCs w:val="22"/>
        </w:rPr>
        <w:t xml:space="preserve">сроки. </w:t>
      </w:r>
    </w:p>
    <w:p w:rsidR="00CC2C81" w:rsidRPr="001D1CAF" w:rsidRDefault="00CC2C81" w:rsidP="00365D5E">
      <w:pPr>
        <w:widowControl w:val="0"/>
        <w:shd w:val="clear" w:color="auto" w:fill="FFFFFF"/>
        <w:ind w:firstLine="708"/>
        <w:jc w:val="both"/>
        <w:rPr>
          <w:rFonts w:asciiTheme="majorHAnsi" w:hAnsiTheme="majorHAnsi"/>
          <w:sz w:val="22"/>
          <w:szCs w:val="22"/>
        </w:rPr>
      </w:pPr>
      <w:r w:rsidRPr="001D1CAF">
        <w:rPr>
          <w:rFonts w:asciiTheme="majorHAnsi" w:hAnsiTheme="majorHAnsi"/>
          <w:spacing w:val="-1"/>
          <w:sz w:val="22"/>
          <w:szCs w:val="22"/>
        </w:rPr>
        <w:t xml:space="preserve">6.4. Гарантия по настоящему договору действительна при условии, если </w:t>
      </w:r>
      <w:r w:rsidRPr="001D1CAF">
        <w:rPr>
          <w:rFonts w:asciiTheme="majorHAnsi" w:hAnsiTheme="majorHAnsi"/>
          <w:spacing w:val="4"/>
          <w:sz w:val="22"/>
          <w:szCs w:val="22"/>
        </w:rPr>
        <w:t>Покупателем</w:t>
      </w:r>
      <w:r w:rsidRPr="001D1CAF">
        <w:rPr>
          <w:rFonts w:asciiTheme="majorHAnsi" w:hAnsiTheme="majorHAnsi"/>
          <w:spacing w:val="-1"/>
          <w:sz w:val="22"/>
          <w:szCs w:val="22"/>
        </w:rPr>
        <w:t xml:space="preserve"> не нарушались требования </w:t>
      </w:r>
      <w:r w:rsidRPr="001D1CAF">
        <w:rPr>
          <w:rFonts w:asciiTheme="majorHAnsi" w:hAnsiTheme="majorHAnsi"/>
          <w:sz w:val="22"/>
          <w:szCs w:val="22"/>
        </w:rPr>
        <w:t>эксплуатации, выданные Поставщиком при сдаче продукции по акту сдачи-приемки (товарной накладной).</w:t>
      </w:r>
    </w:p>
    <w:p w:rsidR="00CC2C81" w:rsidRPr="001D1CAF" w:rsidRDefault="00CC2C81" w:rsidP="00365D5E">
      <w:pPr>
        <w:widowControl w:val="0"/>
        <w:ind w:firstLine="708"/>
        <w:jc w:val="both"/>
        <w:rPr>
          <w:rFonts w:asciiTheme="majorHAnsi" w:hAnsiTheme="majorHAnsi"/>
          <w:sz w:val="22"/>
          <w:szCs w:val="22"/>
        </w:rPr>
      </w:pPr>
      <w:r w:rsidRPr="001D1CAF">
        <w:rPr>
          <w:rFonts w:asciiTheme="majorHAnsi" w:hAnsiTheme="majorHAnsi"/>
          <w:sz w:val="22"/>
          <w:szCs w:val="22"/>
        </w:rPr>
        <w:t>6.5. При возникновении между Покупателем и Поставщиком спора по поводу недостатков продукции или их причин по требованию любой из сторон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договора и причинной связи между действиями Поставщика и обнаруженными недостатками, и в этом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C2C81" w:rsidRPr="001D1CAF" w:rsidRDefault="00CC2C81" w:rsidP="00CC2C81">
      <w:pPr>
        <w:widowControl w:val="0"/>
        <w:jc w:val="both"/>
        <w:rPr>
          <w:rFonts w:asciiTheme="majorHAnsi" w:hAnsiTheme="majorHAnsi"/>
          <w:sz w:val="22"/>
          <w:szCs w:val="22"/>
        </w:rPr>
      </w:pPr>
    </w:p>
    <w:p w:rsidR="002A3C9E" w:rsidRPr="001D1CAF" w:rsidRDefault="00CC2C81">
      <w:pPr>
        <w:jc w:val="center"/>
        <w:rPr>
          <w:rFonts w:asciiTheme="majorHAnsi" w:hAnsiTheme="majorHAnsi"/>
          <w:b/>
          <w:sz w:val="22"/>
          <w:szCs w:val="22"/>
        </w:rPr>
      </w:pPr>
      <w:r w:rsidRPr="001D1CAF">
        <w:rPr>
          <w:rFonts w:asciiTheme="majorHAnsi" w:hAnsiTheme="majorHAnsi"/>
          <w:b/>
          <w:sz w:val="22"/>
          <w:szCs w:val="22"/>
        </w:rPr>
        <w:t>7</w:t>
      </w:r>
      <w:r w:rsidR="001756D8" w:rsidRPr="001D1CAF">
        <w:rPr>
          <w:rFonts w:asciiTheme="majorHAnsi" w:hAnsiTheme="majorHAnsi"/>
          <w:b/>
          <w:sz w:val="22"/>
          <w:szCs w:val="22"/>
        </w:rPr>
        <w:t xml:space="preserve">. </w:t>
      </w:r>
      <w:r w:rsidR="002A3C9E" w:rsidRPr="001D1CAF">
        <w:rPr>
          <w:rFonts w:asciiTheme="majorHAnsi" w:hAnsiTheme="majorHAnsi"/>
          <w:b/>
          <w:sz w:val="22"/>
          <w:szCs w:val="22"/>
        </w:rPr>
        <w:t>ПОРЯДОК РАСТОРЖЕНИЯ, ИЗМЕНЕНИЯ ДОГОВОРА И</w:t>
      </w:r>
    </w:p>
    <w:p w:rsidR="002A3C9E" w:rsidRPr="001D1CAF" w:rsidRDefault="002A3C9E" w:rsidP="00676048">
      <w:pPr>
        <w:jc w:val="center"/>
        <w:rPr>
          <w:rFonts w:asciiTheme="majorHAnsi" w:hAnsiTheme="majorHAnsi"/>
          <w:b/>
          <w:sz w:val="22"/>
          <w:szCs w:val="22"/>
        </w:rPr>
      </w:pPr>
      <w:r w:rsidRPr="001D1CAF">
        <w:rPr>
          <w:rFonts w:asciiTheme="majorHAnsi" w:hAnsiTheme="majorHAnsi"/>
          <w:b/>
          <w:sz w:val="22"/>
          <w:szCs w:val="22"/>
        </w:rPr>
        <w:t>ПРОДЛЕНИЯ СРОКА ЕГО ДЕЙСТВИЯ</w:t>
      </w:r>
    </w:p>
    <w:p w:rsidR="006419CF" w:rsidRPr="001D1CAF" w:rsidRDefault="006419CF" w:rsidP="00676048">
      <w:pPr>
        <w:jc w:val="center"/>
        <w:rPr>
          <w:rFonts w:asciiTheme="majorHAnsi" w:hAnsiTheme="majorHAnsi"/>
          <w:b/>
          <w:sz w:val="22"/>
          <w:szCs w:val="22"/>
        </w:rPr>
      </w:pPr>
    </w:p>
    <w:p w:rsidR="00A7624F" w:rsidRPr="001D1CAF" w:rsidRDefault="00981061" w:rsidP="00A7624F">
      <w:pPr>
        <w:jc w:val="both"/>
        <w:rPr>
          <w:rFonts w:asciiTheme="majorHAnsi" w:hAnsiTheme="majorHAnsi"/>
          <w:sz w:val="22"/>
          <w:szCs w:val="22"/>
        </w:rPr>
      </w:pPr>
      <w:r w:rsidRPr="001D1CAF">
        <w:rPr>
          <w:rFonts w:asciiTheme="majorHAnsi" w:hAnsiTheme="majorHAnsi"/>
          <w:sz w:val="22"/>
          <w:szCs w:val="22"/>
        </w:rPr>
        <w:t xml:space="preserve"> </w:t>
      </w:r>
      <w:r w:rsidR="00365D5E">
        <w:rPr>
          <w:rFonts w:asciiTheme="majorHAnsi" w:hAnsiTheme="majorHAnsi"/>
          <w:sz w:val="22"/>
          <w:szCs w:val="22"/>
        </w:rPr>
        <w:tab/>
      </w:r>
      <w:r w:rsidR="00CC2C81" w:rsidRPr="001D1CAF">
        <w:rPr>
          <w:rFonts w:asciiTheme="majorHAnsi" w:hAnsiTheme="majorHAnsi"/>
          <w:sz w:val="22"/>
          <w:szCs w:val="22"/>
        </w:rPr>
        <w:t>7</w:t>
      </w:r>
      <w:r w:rsidR="00A7624F" w:rsidRPr="001D1CAF">
        <w:rPr>
          <w:rFonts w:asciiTheme="majorHAnsi" w:hAnsiTheme="majorHAnsi"/>
          <w:sz w:val="22"/>
          <w:szCs w:val="22"/>
        </w:rPr>
        <w:t>.1.</w:t>
      </w:r>
      <w:r w:rsidR="00A7624F" w:rsidRPr="001D1CAF">
        <w:rPr>
          <w:rFonts w:asciiTheme="majorHAnsi" w:hAnsiTheme="majorHAnsi"/>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rsidR="00153707"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.2.  </w:t>
      </w:r>
      <w:r w:rsidR="0039245C" w:rsidRPr="001D1CAF">
        <w:rPr>
          <w:rFonts w:asciiTheme="majorHAnsi" w:hAnsiTheme="majorHAnsi"/>
          <w:sz w:val="22"/>
          <w:szCs w:val="22"/>
        </w:rPr>
        <w:t>Изменение</w:t>
      </w:r>
      <w:r w:rsidR="00056542" w:rsidRPr="001D1CAF">
        <w:rPr>
          <w:rFonts w:asciiTheme="majorHAnsi" w:hAnsiTheme="majorHAnsi"/>
          <w:sz w:val="22"/>
          <w:szCs w:val="22"/>
        </w:rPr>
        <w:t xml:space="preserve"> или </w:t>
      </w:r>
      <w:r w:rsidR="0039245C" w:rsidRPr="001D1CAF">
        <w:rPr>
          <w:rFonts w:asciiTheme="majorHAnsi" w:hAnsiTheme="majorHAnsi"/>
          <w:sz w:val="22"/>
          <w:szCs w:val="22"/>
        </w:rPr>
        <w:t>расторжение настоящего договора</w:t>
      </w:r>
      <w:r w:rsidR="00911B1F" w:rsidRPr="001D1CAF">
        <w:rPr>
          <w:rFonts w:asciiTheme="majorHAnsi" w:hAnsiTheme="majorHAnsi"/>
          <w:sz w:val="22"/>
          <w:szCs w:val="22"/>
        </w:rPr>
        <w:t xml:space="preserve"> оформляется дополнительным соглашением, подписываемым Сторонами</w:t>
      </w:r>
      <w:r w:rsidR="00054FED" w:rsidRPr="001D1CAF">
        <w:rPr>
          <w:rFonts w:asciiTheme="majorHAnsi" w:hAnsiTheme="majorHAnsi"/>
          <w:sz w:val="22"/>
          <w:szCs w:val="22"/>
        </w:rPr>
        <w:t>.</w:t>
      </w:r>
      <w:r w:rsidR="000A0DF6" w:rsidRPr="001D1CAF">
        <w:rPr>
          <w:rFonts w:asciiTheme="majorHAnsi" w:hAnsiTheme="majorHAnsi"/>
          <w:sz w:val="22"/>
          <w:szCs w:val="22"/>
        </w:rPr>
        <w:t xml:space="preserve"> </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lastRenderedPageBreak/>
        <w:t>7</w:t>
      </w:r>
      <w:r w:rsidR="00D5555B" w:rsidRPr="001D1CAF">
        <w:rPr>
          <w:rFonts w:asciiTheme="majorHAnsi" w:hAnsiTheme="majorHAnsi"/>
          <w:sz w:val="22"/>
          <w:szCs w:val="22"/>
        </w:rPr>
        <w:t xml:space="preserve">.3. </w:t>
      </w:r>
      <w:r w:rsidR="002A3C9E" w:rsidRPr="001D1CAF">
        <w:rPr>
          <w:rFonts w:asciiTheme="majorHAnsi" w:hAnsiTheme="majorHAnsi"/>
          <w:sz w:val="22"/>
          <w:szCs w:val="22"/>
        </w:rPr>
        <w:t>В случае расторжения договора сторона должна предупредить об этом другую сторону не позднее, чем за 1</w:t>
      </w:r>
      <w:r w:rsidR="006374D1" w:rsidRPr="001D1CAF">
        <w:rPr>
          <w:rFonts w:asciiTheme="majorHAnsi" w:hAnsiTheme="majorHAnsi"/>
          <w:sz w:val="22"/>
          <w:szCs w:val="22"/>
        </w:rPr>
        <w:t>(один)</w:t>
      </w:r>
      <w:r w:rsidR="002A3C9E" w:rsidRPr="001D1CAF">
        <w:rPr>
          <w:rFonts w:asciiTheme="majorHAnsi" w:hAnsiTheme="majorHAnsi"/>
          <w:sz w:val="22"/>
          <w:szCs w:val="22"/>
        </w:rPr>
        <w:t xml:space="preserve"> месяц.</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.4. </w:t>
      </w:r>
      <w:r w:rsidR="002A3C9E" w:rsidRPr="001D1CAF">
        <w:rPr>
          <w:rFonts w:asciiTheme="majorHAnsi" w:hAnsiTheme="majorHAnsi"/>
          <w:sz w:val="22"/>
          <w:szCs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8</w:t>
      </w:r>
      <w:r w:rsidR="00BF0B9D" w:rsidRPr="001D1CAF">
        <w:rPr>
          <w:rFonts w:asciiTheme="majorHAnsi" w:hAnsiTheme="majorHAnsi"/>
          <w:b/>
          <w:sz w:val="22"/>
          <w:szCs w:val="22"/>
        </w:rPr>
        <w:t xml:space="preserve">.  </w:t>
      </w:r>
      <w:r w:rsidR="002A3C9E" w:rsidRPr="001D1CAF">
        <w:rPr>
          <w:rFonts w:asciiTheme="majorHAnsi" w:hAnsiTheme="majorHAnsi"/>
          <w:b/>
          <w:sz w:val="22"/>
          <w:szCs w:val="22"/>
        </w:rPr>
        <w:t>ФОРС-МАЖОР</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1756D8" w:rsidRPr="001D1CAF">
        <w:rPr>
          <w:rFonts w:asciiTheme="majorHAnsi" w:hAnsiTheme="majorHAnsi"/>
          <w:sz w:val="22"/>
          <w:szCs w:val="22"/>
        </w:rPr>
        <w:t xml:space="preserve">.1. </w:t>
      </w:r>
      <w:r w:rsidR="002A3C9E" w:rsidRPr="001D1CAF">
        <w:rPr>
          <w:rFonts w:asciiTheme="majorHAnsi" w:hAnsiTheme="majorHAnsi"/>
          <w:sz w:val="22"/>
          <w:szCs w:val="22"/>
        </w:rPr>
        <w:t xml:space="preserve">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w:t>
      </w:r>
      <w:proofErr w:type="gramStart"/>
      <w:r w:rsidR="002A3C9E" w:rsidRPr="001D1CAF">
        <w:rPr>
          <w:rFonts w:asciiTheme="majorHAnsi" w:hAnsiTheme="majorHAnsi"/>
          <w:sz w:val="22"/>
          <w:szCs w:val="22"/>
        </w:rPr>
        <w:t>могли  предвидеть</w:t>
      </w:r>
      <w:proofErr w:type="gramEnd"/>
      <w:r w:rsidR="002A3C9E" w:rsidRPr="001D1CAF">
        <w:rPr>
          <w:rFonts w:asciiTheme="majorHAnsi" w:hAnsiTheme="majorHAnsi"/>
          <w:sz w:val="22"/>
          <w:szCs w:val="22"/>
        </w:rPr>
        <w:t xml:space="preserve">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.2. </w:t>
      </w:r>
      <w:r w:rsidR="002A3C9E" w:rsidRPr="001D1CAF">
        <w:rPr>
          <w:rFonts w:asciiTheme="majorHAnsi" w:hAnsiTheme="majorHAnsi"/>
          <w:sz w:val="22"/>
          <w:szCs w:val="22"/>
        </w:rPr>
        <w:t>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с даты наступления обстоятельств форс-мажора.</w:t>
      </w:r>
    </w:p>
    <w:p w:rsidR="002A3C9E" w:rsidRDefault="00CC2C81" w:rsidP="00365D5E">
      <w:pPr>
        <w:pStyle w:val="ConsNormal"/>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.3. </w:t>
      </w:r>
      <w:r w:rsidR="002A3C9E" w:rsidRPr="001D1CAF">
        <w:rPr>
          <w:rFonts w:asciiTheme="majorHAnsi" w:hAnsiTheme="majorHAnsi"/>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rsidR="001D1CAF" w:rsidRPr="001D1CAF" w:rsidRDefault="001D1CAF" w:rsidP="00D5555B">
      <w:pPr>
        <w:pStyle w:val="ConsNormal"/>
        <w:ind w:firstLine="0"/>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9</w:t>
      </w:r>
      <w:r w:rsidR="00676048" w:rsidRPr="001D1CAF">
        <w:rPr>
          <w:rFonts w:asciiTheme="majorHAnsi" w:hAnsiTheme="majorHAnsi"/>
          <w:b/>
          <w:sz w:val="22"/>
          <w:szCs w:val="22"/>
        </w:rPr>
        <w:t>.</w:t>
      </w:r>
      <w:r w:rsidR="00A7624F" w:rsidRPr="001D1CAF">
        <w:rPr>
          <w:rFonts w:asciiTheme="majorHAnsi" w:hAnsiTheme="majorHAnsi"/>
          <w:b/>
          <w:sz w:val="22"/>
          <w:szCs w:val="22"/>
        </w:rPr>
        <w:t xml:space="preserve">  </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АРБИТРАЖ</w:t>
      </w:r>
    </w:p>
    <w:p w:rsidR="00981061" w:rsidRPr="001D1CAF" w:rsidRDefault="00CC2C81" w:rsidP="00365D5E">
      <w:pPr>
        <w:pStyle w:val="210"/>
        <w:spacing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.1</w:t>
      </w:r>
      <w:r w:rsidR="00793BE9" w:rsidRPr="001D1CAF">
        <w:rPr>
          <w:rFonts w:asciiTheme="majorHAnsi" w:hAnsiTheme="majorHAnsi"/>
          <w:sz w:val="22"/>
          <w:szCs w:val="22"/>
        </w:rPr>
        <w:t>.  В</w:t>
      </w:r>
      <w:r w:rsidR="002A3C9E" w:rsidRPr="001D1CAF">
        <w:rPr>
          <w:rFonts w:asciiTheme="majorHAnsi" w:hAnsiTheme="majorHAnsi"/>
          <w:sz w:val="22"/>
          <w:szCs w:val="22"/>
        </w:rPr>
        <w:t>се споры, возникшие из настоящего договора, Стороны постараются урегулировать путем переговоров, а в случае не достижения согласия по спорным вопросам – передать их на рассмотрение Арбитражного суда Волгоградской области.</w:t>
      </w:r>
    </w:p>
    <w:p w:rsidR="00295B00" w:rsidRPr="001D1CAF" w:rsidRDefault="00CC2C81" w:rsidP="00365D5E">
      <w:pPr>
        <w:suppressAutoHyphens w:val="0"/>
        <w:autoSpaceDE w:val="0"/>
        <w:autoSpaceDN w:val="0"/>
        <w:adjustRightInd w:val="0"/>
        <w:ind w:firstLine="708"/>
        <w:jc w:val="both"/>
        <w:rPr>
          <w:rFonts w:asciiTheme="majorHAnsi" w:hAnsiTheme="majorHAnsi"/>
          <w:sz w:val="22"/>
          <w:szCs w:val="22"/>
          <w:lang w:eastAsia="ru-RU"/>
        </w:rPr>
      </w:pPr>
      <w:r w:rsidRPr="001D1CAF">
        <w:rPr>
          <w:rFonts w:asciiTheme="majorHAnsi" w:hAnsiTheme="majorHAnsi"/>
          <w:sz w:val="22"/>
          <w:szCs w:val="22"/>
        </w:rPr>
        <w:t>9</w:t>
      </w:r>
      <w:r w:rsidR="002A3C9E" w:rsidRPr="001D1CAF">
        <w:rPr>
          <w:rFonts w:asciiTheme="majorHAnsi" w:hAnsiTheme="majorHAnsi"/>
          <w:sz w:val="22"/>
          <w:szCs w:val="22"/>
        </w:rPr>
        <w:t>.2</w:t>
      </w:r>
      <w:r w:rsidR="00793BE9" w:rsidRPr="001D1CAF">
        <w:rPr>
          <w:rFonts w:asciiTheme="majorHAnsi" w:hAnsiTheme="majorHAnsi"/>
          <w:sz w:val="22"/>
          <w:szCs w:val="22"/>
        </w:rPr>
        <w:t xml:space="preserve">. </w:t>
      </w:r>
      <w:r w:rsidR="00C415EF" w:rsidRPr="00C415EF">
        <w:rPr>
          <w:rFonts w:asciiTheme="majorHAnsi" w:hAnsiTheme="majorHAnsi"/>
          <w:sz w:val="22"/>
          <w:szCs w:val="22"/>
          <w:lang w:eastAsia="ru-RU"/>
        </w:rPr>
        <w:t>При возникновении споров по настоящему договору обязательным является предъявление претензии, срок рассмотрения которой устанавливается в 5 (пять) рабочих дней с даты ее вручения стороне. В случае если претензия направлена по юридическому адресу Стороны, указанному в настоящем Договоре, посредством ФГУП «Почта России» заказным письмом с уведомлением о вручении, при 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шестой день с даты доставки корреспонденции в почтовое отделение согласно почтовому индексу, указанному в Договоре.</w:t>
      </w:r>
    </w:p>
    <w:p w:rsidR="002A3C9E" w:rsidRPr="001D1CAF" w:rsidRDefault="00CC2C81" w:rsidP="00365D5E">
      <w:pPr>
        <w:pStyle w:val="210"/>
        <w:spacing w:after="0"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10</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ЗАКЛЮЧИТЕЛЬНЫЕ УСЛОВИЯ</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.1.</w:t>
      </w:r>
      <w:r w:rsidR="002A3C9E" w:rsidRPr="001D1CAF">
        <w:rPr>
          <w:rFonts w:asciiTheme="majorHAnsi" w:hAnsiTheme="majorHAnsi"/>
          <w:sz w:val="22"/>
          <w:szCs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.2.</w:t>
      </w:r>
      <w:r w:rsidR="002A3C9E" w:rsidRPr="001D1CAF">
        <w:rPr>
          <w:rFonts w:asciiTheme="majorHAnsi" w:hAnsiTheme="majorHAnsi"/>
          <w:sz w:val="22"/>
          <w:szCs w:val="22"/>
        </w:rPr>
        <w:tab/>
        <w:t>Все права и обязанности по настоящему Договору не могут быть переданы третьим лицам без письменного согласия Сторон.</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.3.</w:t>
      </w:r>
      <w:r w:rsidR="002A3C9E" w:rsidRPr="001D1CAF">
        <w:rPr>
          <w:rFonts w:asciiTheme="majorHAnsi" w:hAnsiTheme="majorHAnsi"/>
          <w:sz w:val="22"/>
          <w:szCs w:val="22"/>
        </w:rPr>
        <w:tab/>
        <w:t xml:space="preserve"> Срок </w:t>
      </w:r>
      <w:r w:rsidR="001756D8" w:rsidRPr="001D1CAF">
        <w:rPr>
          <w:rFonts w:asciiTheme="majorHAnsi" w:hAnsiTheme="majorHAnsi"/>
          <w:sz w:val="22"/>
          <w:szCs w:val="22"/>
        </w:rPr>
        <w:t xml:space="preserve">действия настоящего Договора - </w:t>
      </w:r>
      <w:r w:rsidR="002A3C9E" w:rsidRPr="001D1CAF">
        <w:rPr>
          <w:rFonts w:asciiTheme="majorHAnsi" w:hAnsiTheme="majorHAnsi"/>
          <w:sz w:val="22"/>
          <w:szCs w:val="22"/>
        </w:rPr>
        <w:t>с момента подп</w:t>
      </w:r>
      <w:r w:rsidR="001756D8" w:rsidRPr="001D1CAF">
        <w:rPr>
          <w:rFonts w:asciiTheme="majorHAnsi" w:hAnsiTheme="majorHAnsi"/>
          <w:sz w:val="22"/>
          <w:szCs w:val="22"/>
        </w:rPr>
        <w:t xml:space="preserve">исания обеими Сторонами до </w:t>
      </w:r>
      <w:r w:rsidR="001756D8" w:rsidRPr="001D1CAF">
        <w:rPr>
          <w:rFonts w:asciiTheme="majorHAnsi" w:hAnsiTheme="majorHAnsi"/>
          <w:sz w:val="22"/>
          <w:szCs w:val="22"/>
          <w:highlight w:val="yellow"/>
        </w:rPr>
        <w:t>«</w:t>
      </w:r>
      <w:r w:rsidR="009B3EB3" w:rsidRPr="001D1CAF">
        <w:rPr>
          <w:rFonts w:asciiTheme="majorHAnsi" w:hAnsiTheme="majorHAnsi"/>
          <w:sz w:val="22"/>
          <w:szCs w:val="22"/>
          <w:highlight w:val="yellow"/>
        </w:rPr>
        <w:t>_____</w:t>
      </w:r>
      <w:r w:rsidR="002A3C9E" w:rsidRPr="001D1CAF">
        <w:rPr>
          <w:rFonts w:asciiTheme="majorHAnsi" w:hAnsiTheme="majorHAnsi"/>
          <w:sz w:val="22"/>
          <w:szCs w:val="22"/>
          <w:highlight w:val="yellow"/>
        </w:rPr>
        <w:t>»</w:t>
      </w:r>
      <w:r w:rsidR="00A82951" w:rsidRPr="001D1CAF">
        <w:rPr>
          <w:rFonts w:asciiTheme="majorHAnsi" w:hAnsiTheme="majorHAnsi"/>
          <w:sz w:val="22"/>
          <w:szCs w:val="22"/>
          <w:highlight w:val="yellow"/>
        </w:rPr>
        <w:t xml:space="preserve"> </w:t>
      </w:r>
      <w:r w:rsidR="009B3EB3" w:rsidRPr="001D1CAF">
        <w:rPr>
          <w:rFonts w:asciiTheme="majorHAnsi" w:hAnsiTheme="majorHAnsi"/>
          <w:sz w:val="22"/>
          <w:szCs w:val="22"/>
          <w:highlight w:val="yellow"/>
        </w:rPr>
        <w:t>________</w:t>
      </w:r>
      <w:r w:rsidR="001756D8" w:rsidRPr="001D1CAF">
        <w:rPr>
          <w:rFonts w:asciiTheme="majorHAnsi" w:hAnsiTheme="majorHAnsi"/>
          <w:sz w:val="22"/>
          <w:szCs w:val="22"/>
        </w:rPr>
        <w:t xml:space="preserve"> 20</w:t>
      </w:r>
      <w:r w:rsidR="009B3EB3" w:rsidRPr="001D1CAF">
        <w:rPr>
          <w:rFonts w:asciiTheme="majorHAnsi" w:hAnsiTheme="majorHAnsi"/>
          <w:sz w:val="22"/>
          <w:szCs w:val="22"/>
          <w:highlight w:val="yellow"/>
        </w:rPr>
        <w:t>____</w:t>
      </w:r>
      <w:r w:rsidR="00564F05" w:rsidRPr="001D1CAF">
        <w:rPr>
          <w:rFonts w:asciiTheme="majorHAnsi" w:hAnsiTheme="majorHAnsi"/>
          <w:sz w:val="22"/>
          <w:szCs w:val="22"/>
          <w:highlight w:val="yellow"/>
        </w:rPr>
        <w:t xml:space="preserve"> </w:t>
      </w:r>
      <w:proofErr w:type="gramStart"/>
      <w:r w:rsidR="002A3C9E" w:rsidRPr="001D1CAF">
        <w:rPr>
          <w:rFonts w:asciiTheme="majorHAnsi" w:hAnsiTheme="majorHAnsi"/>
          <w:sz w:val="22"/>
          <w:szCs w:val="22"/>
          <w:highlight w:val="yellow"/>
        </w:rPr>
        <w:t>г</w:t>
      </w:r>
      <w:r w:rsidR="002A3C9E" w:rsidRPr="001D1CAF">
        <w:rPr>
          <w:rFonts w:asciiTheme="majorHAnsi" w:hAnsiTheme="majorHAnsi"/>
          <w:sz w:val="22"/>
          <w:szCs w:val="22"/>
        </w:rPr>
        <w:t>ода</w:t>
      </w:r>
      <w:r w:rsidR="00496D97" w:rsidRPr="001D1CAF">
        <w:rPr>
          <w:rFonts w:asciiTheme="majorHAnsi" w:hAnsiTheme="majorHAnsi"/>
          <w:sz w:val="22"/>
          <w:szCs w:val="22"/>
          <w:highlight w:val="yellow"/>
          <w:u w:val="single"/>
        </w:rPr>
        <w:t>(</w:t>
      </w:r>
      <w:proofErr w:type="gramEnd"/>
      <w:r w:rsidR="00496D97" w:rsidRPr="001D1CAF">
        <w:rPr>
          <w:rFonts w:asciiTheme="majorHAnsi" w:hAnsiTheme="majorHAnsi"/>
          <w:i/>
          <w:sz w:val="22"/>
          <w:szCs w:val="22"/>
          <w:highlight w:val="yellow"/>
          <w:u w:val="single"/>
        </w:rPr>
        <w:t>в соответствии  с  периодом, установленным в  Протоколе</w:t>
      </w:r>
      <w:r w:rsidR="00496D97" w:rsidRPr="001D1CAF">
        <w:rPr>
          <w:rFonts w:asciiTheme="majorHAnsi" w:hAnsiTheme="majorHAnsi"/>
          <w:sz w:val="22"/>
          <w:szCs w:val="22"/>
          <w:highlight w:val="yellow"/>
          <w:u w:val="single"/>
        </w:rPr>
        <w:t>)</w:t>
      </w:r>
      <w:r w:rsidR="002A3C9E" w:rsidRPr="001D1CAF">
        <w:rPr>
          <w:rFonts w:asciiTheme="majorHAnsi" w:hAnsiTheme="majorHAnsi"/>
          <w:sz w:val="22"/>
          <w:szCs w:val="22"/>
        </w:rPr>
        <w:t>, а по неисполненным обяз</w:t>
      </w:r>
      <w:r w:rsidR="001756D8" w:rsidRPr="001D1CAF">
        <w:rPr>
          <w:rFonts w:asciiTheme="majorHAnsi" w:hAnsiTheme="majorHAnsi"/>
          <w:sz w:val="22"/>
          <w:szCs w:val="22"/>
        </w:rPr>
        <w:t xml:space="preserve">ательствам - </w:t>
      </w:r>
      <w:r w:rsidR="002A3C9E" w:rsidRPr="001D1CAF">
        <w:rPr>
          <w:rFonts w:asciiTheme="majorHAnsi" w:hAnsiTheme="majorHAnsi"/>
          <w:sz w:val="22"/>
          <w:szCs w:val="22"/>
        </w:rPr>
        <w:t>до момента их фактического исполнения.</w:t>
      </w:r>
    </w:p>
    <w:p w:rsidR="002A3C9E" w:rsidRPr="001D1CAF" w:rsidRDefault="00CC2C81" w:rsidP="00BF0B9D">
      <w:pPr>
        <w:jc w:val="both"/>
        <w:rPr>
          <w:rFonts w:asciiTheme="majorHAnsi" w:hAnsiTheme="majorHAnsi"/>
          <w:sz w:val="22"/>
          <w:szCs w:val="22"/>
        </w:rPr>
      </w:pPr>
      <w:r w:rsidRPr="001D1CAF">
        <w:rPr>
          <w:rFonts w:asciiTheme="majorHAnsi" w:hAnsiTheme="majorHAnsi"/>
          <w:sz w:val="22"/>
          <w:szCs w:val="22"/>
        </w:rPr>
        <w:lastRenderedPageBreak/>
        <w:t>10</w:t>
      </w:r>
      <w:r w:rsidR="00D5555B" w:rsidRPr="001D1CAF">
        <w:rPr>
          <w:rFonts w:asciiTheme="majorHAnsi" w:hAnsiTheme="majorHAnsi"/>
          <w:sz w:val="22"/>
          <w:szCs w:val="22"/>
        </w:rPr>
        <w:t xml:space="preserve">.4. </w:t>
      </w:r>
      <w:r w:rsidR="002A3C9E" w:rsidRPr="001D1CAF">
        <w:rPr>
          <w:rFonts w:asciiTheme="majorHAnsi" w:hAnsiTheme="majorHAnsi"/>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D5555B" w:rsidRPr="001D1CAF">
        <w:rPr>
          <w:rFonts w:asciiTheme="majorHAnsi" w:hAnsiTheme="majorHAnsi"/>
          <w:sz w:val="22"/>
          <w:szCs w:val="22"/>
        </w:rPr>
        <w:t xml:space="preserve">.5.  </w:t>
      </w:r>
      <w:r w:rsidR="002A3C9E" w:rsidRPr="001D1CAF">
        <w:rPr>
          <w:rFonts w:asciiTheme="majorHAnsi" w:hAnsiTheme="majorHAnsi"/>
          <w:sz w:val="22"/>
          <w:szCs w:val="22"/>
        </w:rPr>
        <w:t xml:space="preserve">В случае изменения юридического адреса или платежных реквизитов стороны обязаны в срок </w:t>
      </w:r>
      <w:r w:rsidR="00496D97" w:rsidRPr="001D1CAF">
        <w:rPr>
          <w:rFonts w:asciiTheme="majorHAnsi" w:hAnsiTheme="majorHAnsi"/>
          <w:sz w:val="22"/>
          <w:szCs w:val="22"/>
        </w:rPr>
        <w:t xml:space="preserve">до </w:t>
      </w:r>
      <w:r w:rsidR="002A3C9E" w:rsidRPr="001D1CAF">
        <w:rPr>
          <w:rFonts w:asciiTheme="majorHAnsi" w:hAnsiTheme="majorHAnsi"/>
          <w:sz w:val="22"/>
          <w:szCs w:val="22"/>
        </w:rPr>
        <w:t>72 час</w:t>
      </w:r>
      <w:r w:rsidR="00496D97" w:rsidRPr="001D1CAF">
        <w:rPr>
          <w:rFonts w:asciiTheme="majorHAnsi" w:hAnsiTheme="majorHAnsi"/>
          <w:sz w:val="22"/>
          <w:szCs w:val="22"/>
        </w:rPr>
        <w:t>ов</w:t>
      </w:r>
      <w:r w:rsidR="002A3C9E" w:rsidRPr="001D1CAF">
        <w:rPr>
          <w:rFonts w:asciiTheme="majorHAnsi" w:hAnsiTheme="majorHAnsi"/>
          <w:sz w:val="22"/>
          <w:szCs w:val="22"/>
        </w:rPr>
        <w:t xml:space="preserve"> с момента внесения изменения уведомить об этом друг друга</w:t>
      </w:r>
      <w:r w:rsidR="007D204D" w:rsidRPr="001D1CAF">
        <w:rPr>
          <w:rFonts w:asciiTheme="majorHAnsi" w:hAnsiTheme="majorHAnsi"/>
          <w:sz w:val="22"/>
          <w:szCs w:val="22"/>
        </w:rPr>
        <w:t xml:space="preserve"> официальным письмом</w:t>
      </w:r>
      <w:r w:rsidR="002A3C9E" w:rsidRPr="001D1CAF">
        <w:rPr>
          <w:rFonts w:asciiTheme="majorHAnsi" w:hAnsiTheme="majorHAnsi"/>
          <w:sz w:val="22"/>
          <w:szCs w:val="22"/>
        </w:rPr>
        <w:t>.</w:t>
      </w:r>
    </w:p>
    <w:p w:rsidR="00F92D53"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F92D53" w:rsidRPr="001D1CAF">
        <w:rPr>
          <w:rFonts w:asciiTheme="majorHAnsi" w:hAnsiTheme="majorHAnsi"/>
          <w:sz w:val="22"/>
          <w:szCs w:val="22"/>
        </w:rPr>
        <w:t>.6. Все оформленные надлежащим образом приложения, дополнения к настоящему договору, составляют его неотъемлемую часть.</w:t>
      </w:r>
    </w:p>
    <w:p w:rsidR="00BF0B9D"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BD3D22" w:rsidRPr="001D1CAF">
        <w:rPr>
          <w:rFonts w:asciiTheme="majorHAnsi" w:hAnsiTheme="majorHAnsi"/>
          <w:sz w:val="22"/>
          <w:szCs w:val="22"/>
        </w:rPr>
        <w:t>.7.</w:t>
      </w:r>
      <w:r w:rsidR="00BD3D22" w:rsidRPr="001D1CAF">
        <w:rPr>
          <w:rFonts w:asciiTheme="majorHAnsi" w:hAnsiTheme="majorHAnsi"/>
          <w:b/>
          <w:sz w:val="22"/>
          <w:szCs w:val="22"/>
        </w:rPr>
        <w:t xml:space="preserve"> </w:t>
      </w:r>
      <w:r w:rsidR="00BD3D22" w:rsidRPr="001D1CAF">
        <w:rPr>
          <w:rFonts w:asciiTheme="majorHAnsi" w:hAnsiTheme="majorHAnsi"/>
          <w:sz w:val="22"/>
          <w:szCs w:val="22"/>
        </w:rPr>
        <w:t>Обмен документами, уведомлениями между Сторонами в связи с исполнением обязательств по настоящему договору может осуществляться посредством электронной почты</w:t>
      </w:r>
      <w:r w:rsidR="000A0DF6" w:rsidRPr="001D1CAF">
        <w:rPr>
          <w:rFonts w:asciiTheme="majorHAnsi" w:hAnsiTheme="majorHAnsi"/>
          <w:sz w:val="22"/>
          <w:szCs w:val="22"/>
        </w:rPr>
        <w:t xml:space="preserve"> по адресам, указанным </w:t>
      </w:r>
      <w:proofErr w:type="gramStart"/>
      <w:r w:rsidR="000A0DF6" w:rsidRPr="001D1CAF">
        <w:rPr>
          <w:rFonts w:asciiTheme="majorHAnsi" w:hAnsiTheme="majorHAnsi"/>
          <w:sz w:val="22"/>
          <w:szCs w:val="22"/>
        </w:rPr>
        <w:t>в  разделе</w:t>
      </w:r>
      <w:proofErr w:type="gramEnd"/>
      <w:r w:rsidR="000A0DF6" w:rsidRPr="001D1CAF">
        <w:rPr>
          <w:rFonts w:asciiTheme="majorHAnsi" w:hAnsiTheme="majorHAnsi"/>
          <w:sz w:val="22"/>
          <w:szCs w:val="22"/>
        </w:rPr>
        <w:t xml:space="preserve"> 1</w:t>
      </w:r>
      <w:r w:rsidRPr="001D1CAF">
        <w:rPr>
          <w:rFonts w:asciiTheme="majorHAnsi" w:hAnsiTheme="majorHAnsi"/>
          <w:sz w:val="22"/>
          <w:szCs w:val="22"/>
        </w:rPr>
        <w:t>1</w:t>
      </w:r>
      <w:r w:rsidR="000A0DF6" w:rsidRPr="001D1CAF">
        <w:rPr>
          <w:rFonts w:asciiTheme="majorHAnsi" w:hAnsiTheme="majorHAnsi"/>
          <w:sz w:val="22"/>
          <w:szCs w:val="22"/>
        </w:rPr>
        <w:t xml:space="preserve"> настоящего  договора</w:t>
      </w:r>
      <w:r w:rsidR="00153707" w:rsidRPr="001D1CAF">
        <w:rPr>
          <w:rFonts w:asciiTheme="majorHAnsi" w:hAnsiTheme="majorHAnsi"/>
          <w:sz w:val="22"/>
          <w:szCs w:val="22"/>
        </w:rPr>
        <w:t xml:space="preserve"> и Спецификации</w:t>
      </w:r>
      <w:r w:rsidR="000A0DF6" w:rsidRPr="001D1CAF">
        <w:rPr>
          <w:rFonts w:asciiTheme="majorHAnsi" w:hAnsiTheme="majorHAnsi"/>
          <w:sz w:val="22"/>
          <w:szCs w:val="22"/>
        </w:rPr>
        <w:t>.</w:t>
      </w:r>
    </w:p>
    <w:p w:rsidR="00BD3D22" w:rsidRPr="001D1CAF" w:rsidRDefault="00CC2C81"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10</w:t>
      </w:r>
      <w:r w:rsidR="00BD3D22" w:rsidRPr="001D1CAF">
        <w:rPr>
          <w:rFonts w:asciiTheme="majorHAnsi" w:hAnsiTheme="majorHAnsi"/>
          <w:sz w:val="22"/>
          <w:szCs w:val="22"/>
        </w:rPr>
        <w:t xml:space="preserve">.8. </w:t>
      </w:r>
      <w:r w:rsidR="00BD3D22" w:rsidRPr="001D1CAF">
        <w:rPr>
          <w:rFonts w:asciiTheme="majorHAnsi" w:eastAsiaTheme="minorEastAsia" w:hAnsiTheme="majorHAnsi"/>
          <w:sz w:val="22"/>
          <w:szCs w:val="22"/>
          <w:lang w:eastAsia="ru-RU"/>
        </w:rPr>
        <w:t>Стороны признают юридическую силу документов, оформленных в связи с заключением, исполнением, расторжением настоящего договора, а также подписей уполномоченных представителей и печатей в них, направленных по электронной почте.</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этом Стороны согласовали, что:</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направляемые посредством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D3D22" w:rsidRPr="001D1CAF" w:rsidRDefault="00BD3D22" w:rsidP="00BD3D22">
      <w:pPr>
        <w:contextualSpacing/>
        <w:jc w:val="both"/>
        <w:rPr>
          <w:rFonts w:asciiTheme="majorHAnsi" w:hAnsiTheme="majorHAnsi"/>
          <w:b/>
          <w:sz w:val="22"/>
          <w:szCs w:val="22"/>
        </w:rPr>
      </w:pPr>
      <w:r w:rsidRPr="001D1CAF">
        <w:rPr>
          <w:rFonts w:asciiTheme="majorHAnsi" w:eastAsiaTheme="minorEastAsia" w:hAnsiTheme="majorHAnsi"/>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rsidR="00EC5DCC" w:rsidRPr="001D1CAF" w:rsidRDefault="00EC5DCC" w:rsidP="00BD3D22">
      <w:pPr>
        <w:contextualSpacing/>
        <w:jc w:val="both"/>
        <w:rPr>
          <w:rFonts w:asciiTheme="majorHAnsi" w:hAnsiTheme="majorHAnsi"/>
          <w:b/>
          <w:sz w:val="22"/>
          <w:szCs w:val="22"/>
        </w:rPr>
      </w:pPr>
    </w:p>
    <w:p w:rsidR="00EC5DCC" w:rsidRPr="001D1CAF" w:rsidRDefault="00EC5DCC" w:rsidP="00981061">
      <w:pPr>
        <w:jc w:val="center"/>
        <w:rPr>
          <w:rFonts w:asciiTheme="majorHAnsi" w:hAnsiTheme="majorHAnsi"/>
          <w:b/>
          <w:sz w:val="22"/>
          <w:szCs w:val="22"/>
        </w:rPr>
      </w:pPr>
    </w:p>
    <w:p w:rsidR="00EC5DCC" w:rsidRPr="001D1CAF" w:rsidRDefault="002A3C9E" w:rsidP="00BD3D22">
      <w:pPr>
        <w:jc w:val="center"/>
        <w:rPr>
          <w:rFonts w:asciiTheme="majorHAnsi" w:hAnsiTheme="majorHAnsi"/>
          <w:b/>
          <w:sz w:val="22"/>
          <w:szCs w:val="22"/>
        </w:rPr>
      </w:pPr>
      <w:r w:rsidRPr="001D1CAF">
        <w:rPr>
          <w:rFonts w:asciiTheme="majorHAnsi" w:hAnsiTheme="majorHAnsi"/>
          <w:b/>
          <w:sz w:val="22"/>
          <w:szCs w:val="22"/>
        </w:rPr>
        <w:t>1</w:t>
      </w:r>
      <w:r w:rsidR="00CC2C81" w:rsidRPr="001D1CAF">
        <w:rPr>
          <w:rFonts w:asciiTheme="majorHAnsi" w:hAnsiTheme="majorHAnsi"/>
          <w:b/>
          <w:sz w:val="22"/>
          <w:szCs w:val="22"/>
        </w:rPr>
        <w:t>1</w:t>
      </w:r>
      <w:r w:rsidRPr="001D1CAF">
        <w:rPr>
          <w:rFonts w:asciiTheme="majorHAnsi" w:hAnsiTheme="majorHAnsi"/>
          <w:b/>
          <w:sz w:val="22"/>
          <w:szCs w:val="22"/>
        </w:rPr>
        <w:t>. ПЛАТЕЖНЫЕ РЕКВИЗИТЫ И ЮРИДИЧЕСКИЕ АДРЕСА СТОРОН</w:t>
      </w:r>
    </w:p>
    <w:p w:rsidR="002A3C9E" w:rsidRPr="001D1CAF" w:rsidRDefault="002A3C9E" w:rsidP="00981061">
      <w:pPr>
        <w:jc w:val="center"/>
        <w:rPr>
          <w:rFonts w:asciiTheme="majorHAnsi" w:hAnsiTheme="majorHAnsi"/>
          <w:b/>
          <w:sz w:val="22"/>
          <w:szCs w:val="22"/>
        </w:rPr>
      </w:pPr>
      <w:r w:rsidRPr="001D1CAF">
        <w:rPr>
          <w:rFonts w:asciiTheme="majorHAnsi" w:hAnsiTheme="majorHAnsi"/>
          <w:sz w:val="22"/>
          <w:szCs w:val="22"/>
        </w:rPr>
        <w:tab/>
      </w:r>
    </w:p>
    <w:p w:rsidR="00A83772"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r w:rsidR="00A83772" w:rsidRPr="001D1CAF">
        <w:rPr>
          <w:rFonts w:asciiTheme="majorHAnsi" w:hAnsiTheme="majorHAnsi"/>
          <w:b/>
          <w:bCs/>
          <w:sz w:val="22"/>
          <w:szCs w:val="22"/>
        </w:rPr>
        <w:t xml:space="preserve">            </w:t>
      </w:r>
    </w:p>
    <w:tbl>
      <w:tblPr>
        <w:tblStyle w:val="af0"/>
        <w:tblW w:w="0" w:type="auto"/>
        <w:tblLook w:val="04A0" w:firstRow="1" w:lastRow="0" w:firstColumn="1" w:lastColumn="0" w:noHBand="0" w:noVBand="1"/>
      </w:tblPr>
      <w:tblGrid>
        <w:gridCol w:w="5097"/>
        <w:gridCol w:w="5097"/>
      </w:tblGrid>
      <w:tr w:rsidR="00A2136B" w:rsidRPr="001D1CAF" w:rsidTr="00A83772">
        <w:tc>
          <w:tcPr>
            <w:tcW w:w="5423" w:type="dxa"/>
          </w:tcPr>
          <w:p w:rsidR="00A83772" w:rsidRPr="001D1CAF" w:rsidRDefault="00365D5E" w:rsidP="00A7624F">
            <w:pPr>
              <w:rPr>
                <w:rFonts w:asciiTheme="majorHAnsi" w:hAnsiTheme="majorHAnsi"/>
                <w:b/>
                <w:bCs/>
                <w:sz w:val="22"/>
                <w:szCs w:val="22"/>
                <w:u w:val="single"/>
              </w:rPr>
            </w:pPr>
            <w:r>
              <w:rPr>
                <w:rFonts w:asciiTheme="majorHAnsi" w:hAnsiTheme="majorHAnsi"/>
                <w:b/>
                <w:bCs/>
                <w:sz w:val="22"/>
                <w:szCs w:val="22"/>
                <w:u w:val="single"/>
              </w:rPr>
              <w:t>Поставщик</w:t>
            </w:r>
            <w:r w:rsidR="00A83772" w:rsidRPr="001D1CAF">
              <w:rPr>
                <w:rFonts w:asciiTheme="majorHAnsi" w:hAnsiTheme="majorHAnsi"/>
                <w:b/>
                <w:bCs/>
                <w:sz w:val="22"/>
                <w:szCs w:val="22"/>
                <w:u w:val="single"/>
              </w:rPr>
              <w:t>:</w:t>
            </w:r>
          </w:p>
          <w:p w:rsidR="00A83772" w:rsidRPr="001D1CAF" w:rsidRDefault="00A83772" w:rsidP="00A7624F">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3360" behindDoc="0" locked="0" layoutInCell="1" allowOverlap="1" wp14:anchorId="002DC47A" wp14:editId="76D73ACF">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2AA42"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rsidR="00A83772" w:rsidRPr="001D1CAF" w:rsidRDefault="00A83772" w:rsidP="00A83772">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4384" behindDoc="0" locked="0" layoutInCell="1" allowOverlap="1" wp14:anchorId="39F803C6" wp14:editId="7AB58C6E">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17439"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7"/>
              </w:tabs>
              <w:jc w:val="right"/>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5408" behindDoc="0" locked="0" layoutInCell="1" allowOverlap="1" wp14:anchorId="21D95F6F" wp14:editId="2B2EE863">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4DCE7"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6432" behindDoc="0" locked="0" layoutInCell="1" allowOverlap="1" wp14:anchorId="4195E73F" wp14:editId="2ED5281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958A7"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7456" behindDoc="0" locked="0" layoutInCell="1" allowOverlap="1" wp14:anchorId="426FC9C8" wp14:editId="559CC5D0">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3B7D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1D1CAF">
              <w:rPr>
                <w:rFonts w:asciiTheme="majorHAnsi" w:hAnsiTheme="majorHAnsi"/>
                <w:b/>
                <w:bCs/>
                <w:sz w:val="22"/>
                <w:szCs w:val="22"/>
              </w:rPr>
              <w:t xml:space="preserve">                               м. п.</w:t>
            </w:r>
          </w:p>
          <w:p w:rsidR="00A83772" w:rsidRPr="001D1CAF" w:rsidRDefault="00A83772" w:rsidP="00A7624F">
            <w:pPr>
              <w:rPr>
                <w:rFonts w:asciiTheme="majorHAnsi" w:hAnsiTheme="majorHAnsi"/>
                <w:b/>
                <w:bCs/>
                <w:sz w:val="22"/>
                <w:szCs w:val="22"/>
              </w:rPr>
            </w:pPr>
          </w:p>
        </w:tc>
        <w:tc>
          <w:tcPr>
            <w:tcW w:w="5424" w:type="dxa"/>
          </w:tcPr>
          <w:p w:rsidR="001C26C5" w:rsidRPr="001D1CAF" w:rsidRDefault="001C26C5" w:rsidP="001C26C5">
            <w:pPr>
              <w:rPr>
                <w:rFonts w:asciiTheme="majorHAnsi" w:hAnsiTheme="majorHAnsi"/>
                <w:b/>
                <w:bCs/>
                <w:sz w:val="22"/>
                <w:szCs w:val="22"/>
                <w:u w:val="single"/>
              </w:rPr>
            </w:pPr>
            <w:r w:rsidRPr="001D1CAF">
              <w:rPr>
                <w:rFonts w:asciiTheme="majorHAnsi" w:hAnsiTheme="majorHAnsi"/>
                <w:b/>
                <w:bCs/>
                <w:sz w:val="22"/>
                <w:szCs w:val="22"/>
                <w:u w:val="single"/>
              </w:rPr>
              <w:t>Покупатель:</w:t>
            </w:r>
          </w:p>
          <w:p w:rsidR="001C26C5" w:rsidRPr="001D1CAF" w:rsidRDefault="001C26C5" w:rsidP="001C26C5">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9504" behindDoc="0" locked="0" layoutInCell="1" allowOverlap="1" wp14:anchorId="7A5D9354" wp14:editId="72E9E464">
                      <wp:simplePos x="0" y="0"/>
                      <wp:positionH relativeFrom="column">
                        <wp:posOffset>12064</wp:posOffset>
                      </wp:positionH>
                      <wp:positionV relativeFrom="paragraph">
                        <wp:posOffset>113030</wp:posOffset>
                      </wp:positionV>
                      <wp:extent cx="29432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C270EF9" id="Прямая соединительная линия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m08QEAAJUDAAAOAAAAZHJzL2Uyb0RvYy54bWysU81uEzEQviPxDpbvZNNAEV1l00OjckEQ&#10;ifIAU683a8l/8phscgPOSHkEXoEDSJUKPMPuGzF2tqHADZGDMz+ez/N9Mzs/3xrNNjKgcrbiJ5Mp&#10;Z9IKVyu7rvibq8tHzzjDCLYG7ays+E4iP188fDDvfClnrnW6loERiMWy8xVvY/RlUaBopQGcOC8t&#10;JRsXDERyw7qoA3SEbnQxm06fFp0LtQ9OSESKLg9Jvsj4TSNFfNU0KCPTFafeYj5DPq/TWSzmUK4D&#10;+FaJsQ34hy4MKEuPHqGWEIG9DeovKKNEcOiaOBHOFK5plJCZA7E5mf7B5nULXmYuJA76o0z4/2DF&#10;y80qMFXT7EgeC4Zm1H8a3g37/lv/ediz4X3/o//af+lv+u/9zfCB7NvhI9kp2d+O4T2jctKy81gS&#10;5IVdhdFDvwpJmG0TTPonymyb9d8d9ZfbyAQFZ2dPHs9mp5yJu1zxq9AHjM+lMywZFdfKJmmghM0L&#10;jPQYXb27ksLWXSqt83i1ZV3Fz04zMtCSNRoiPWI80Ua75gz0mrZXxJAR0WlVp+qEgzu80IFtgBaI&#10;9q523RW1y5kGjJQgDvmXyFMHv5WmdpaA7aE4p8Zr2iZomfdz7D4pd9AqWdeu3mUJi+TR7DP6uKdp&#10;ue77ZN//mhY/AQAA//8DAFBLAwQUAAYACAAAACEArdM/z9oAAAAHAQAADwAAAGRycy9kb3ducmV2&#10;LnhtbEyPzU7DQAyE70i8w8pI3KjTkhYI2VSInzuUVCq3bdYkEVlvyG7T8PYYcYCTNZ7R+HO+nlyn&#10;RhpC61nDfJaAIq68bbnWUL4+XVyDCtGwNZ1n0vBFAdbF6UluMuuP/ELjJtZKSjhkRkMTY58hhqoh&#10;Z8LM98TivfvBmShyqNEO5ijlrsNFkqzQmZblQmN6um+o+tgcnIbLz7dnLLnaLXB8WG4f52WfYqn1&#10;+dl0dwsq0hT/wvCDL+hQCNPeH9gG1Ym+kaCMK3lA7HS1TEHtfxdY5Pifv/gGAAD//wMAUEsBAi0A&#10;FAAGAAgAAAAhALaDOJL+AAAA4QEAABMAAAAAAAAAAAAAAAAAAAAAAFtDb250ZW50X1R5cGVzXS54&#10;bWxQSwECLQAUAAYACAAAACEAOP0h/9YAAACUAQAACwAAAAAAAAAAAAAAAAAvAQAAX3JlbHMvLnJl&#10;bHNQSwECLQAUAAYACAAAACEACsfJtPEBAACVAwAADgAAAAAAAAAAAAAAAAAuAgAAZHJzL2Uyb0Rv&#10;Yy54bWxQSwECLQAUAAYACAAAACEArdM/z9oAAAAHAQAADwAAAAAAAAAAAAAAAABLBAAAZHJzL2Rv&#10;d25yZXYueG1sUEsFBgAAAAAEAAQA8wAAAFIFAAAAAA==&#10;" strokecolor="windowText"/>
                  </w:pict>
                </mc:Fallback>
              </mc:AlternateContent>
            </w:r>
          </w:p>
          <w:p w:rsidR="001C26C5" w:rsidRPr="001D1CAF" w:rsidRDefault="001C26C5" w:rsidP="001C26C5">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0528" behindDoc="0" locked="0" layoutInCell="1" allowOverlap="1" wp14:anchorId="11EBB94E" wp14:editId="1B30AB3F">
                      <wp:simplePos x="0" y="0"/>
                      <wp:positionH relativeFrom="column">
                        <wp:posOffset>12064</wp:posOffset>
                      </wp:positionH>
                      <wp:positionV relativeFrom="paragraph">
                        <wp:posOffset>142875</wp:posOffset>
                      </wp:positionV>
                      <wp:extent cx="29432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CE85BE8" id="Прямая соединительная линия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f58QEAAJUDAAAOAAAAZHJzL2Uyb0RvYy54bWysU81uEzEQviPxDpbvZJNAEV1l00OjckEQ&#10;ifIAU683a8l/8phscgPOSH0EXoEDSJUKPMPuGzF2tqHADZGDMz+ez/N9M7s42xnNtjKgcrbis8mU&#10;M2mFq5XdVPzN5cWjZ5xhBFuDdlZWfC+Rny0fPlh0vpRz1zpdy8AIxGLZ+Yq3MfqyKFC00gBOnJeW&#10;ko0LBiK5YVPUATpCN7qYT6dPi86F2gcnJCJFV4ckX2b8ppEivmoalJHpilNvMZ8hn1fpLJYLKDcB&#10;fKvE2Ab8QxcGlKVHj1AriMDeBvUXlFEiOHRNnAhnCtc0SsjMgdjMpn+wed2Cl5kLiYP+KBP+P1jx&#10;crsOTNU0uxlnFgzNqP80vBuu+2/95+GaDe/7H/3X/kt/03/vb4YPZN8OH8lOyf52DF8zKictO48l&#10;QZ7bdRg99OuQhNk1waR/osx2Wf/9UX+5i0xQcH765PF8fsKZuMsVvwp9wPhcOsOSUXGtbJIGSti+&#10;wEiP0dW7Kyls3YXSOo9XW9ZV/PQkIwMtWaMh0iPGE220G85Ab2h7RQwZEZ1WdapOOLjHcx3YFmiB&#10;aO9q111Su5xpwEgJ4pB/iTx18FtpamcF2B6Kc2q8pm2Clnk/x+6TcgetknXl6n2WsEgezT6jj3ua&#10;luu+T/b9r2n5EwAA//8DAFBLAwQUAAYACAAAACEAhW1L1tkAAAAHAQAADwAAAGRycy9kb3ducmV2&#10;LnhtbEyOS0+DQBSF9yb+h8k1cWcvRWgUGRrjY68Vk3Y3hSsQmTvITCn+e6/pQpfnkXO+fD3bXk00&#10;+s6xhuUiAkVcubrjRkP59nx1A8oHw7XpHZOGb/KwLs7PcpPV7sivNG1Co2SEfWY0tCEMGaKvWrLG&#10;L9xALNmHG60JIscG69EcZdz2GEfRCq3pWB5aM9BDS9Xn5mA1XH/tXrDkahvj9Ji+Py3LIcFS68uL&#10;+f4OVKA5/JXhF1/QoRCmvTtw7VUv+laKGuI4BSVxskoTUPuTgUWO//mLHwAAAP//AwBQSwECLQAU&#10;AAYACAAAACEAtoM4kv4AAADhAQAAEwAAAAAAAAAAAAAAAAAAAAAAW0NvbnRlbnRfVHlwZXNdLnht&#10;bFBLAQItABQABgAIAAAAIQA4/SH/1gAAAJQBAAALAAAAAAAAAAAAAAAAAC8BAABfcmVscy8ucmVs&#10;c1BLAQItABQABgAIAAAAIQBTE2f58QEAAJUDAAAOAAAAAAAAAAAAAAAAAC4CAABkcnMvZTJvRG9j&#10;LnhtbFBLAQItABQABgAIAAAAIQCFbUvW2QAAAAcBAAAPAAAAAAAAAAAAAAAAAEsEAABkcnMvZG93&#10;bnJldi54bWxQSwUGAAAAAAQABADzAAAAUQUAAAAA&#10;" strokecolor="windowText"/>
                  </w:pict>
                </mc:Fallback>
              </mc:AlternateContent>
            </w:r>
            <w:r w:rsidRPr="001D1CAF">
              <w:rPr>
                <w:rFonts w:asciiTheme="majorHAnsi" w:hAnsiTheme="majorHAnsi"/>
                <w:b/>
                <w:bCs/>
                <w:sz w:val="22"/>
                <w:szCs w:val="22"/>
              </w:rPr>
              <w:tab/>
            </w:r>
          </w:p>
          <w:p w:rsidR="001C26C5" w:rsidRPr="001D1CAF" w:rsidRDefault="001C26C5" w:rsidP="001C26C5">
            <w:pPr>
              <w:tabs>
                <w:tab w:val="right" w:pos="5207"/>
              </w:tabs>
              <w:jc w:val="right"/>
              <w:rPr>
                <w:rFonts w:asciiTheme="majorHAnsi" w:hAnsiTheme="majorHAnsi"/>
                <w:b/>
                <w:bCs/>
                <w:sz w:val="22"/>
                <w:szCs w:val="22"/>
              </w:rPr>
            </w:pP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1552" behindDoc="0" locked="0" layoutInCell="1" allowOverlap="1" wp14:anchorId="3526556C" wp14:editId="1AA7D94B">
                      <wp:simplePos x="0" y="0"/>
                      <wp:positionH relativeFrom="column">
                        <wp:posOffset>12064</wp:posOffset>
                      </wp:positionH>
                      <wp:positionV relativeFrom="paragraph">
                        <wp:posOffset>2540</wp:posOffset>
                      </wp:positionV>
                      <wp:extent cx="2943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DFB0A69"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Qv8QEAAJUDAAAOAAAAZHJzL2Uyb0RvYy54bWysU82O0zAQviPxDpbvNN3AIjZquoetlguC&#10;SiwP4HWcxJL/5DFNewPOSH0EXoEDSCst8AzOGzF2s2WBG6IHd348n+f7ZrI432pFNsKDtKamJ7M5&#10;JcJw20jT1fTN1eWjZ5RAYKZhyhpR050Aer58+GAxuEqUtreqEZ4giIFqcDXtQ3BVUQDvhWYws04Y&#10;TLbWaxbQ9V3ReDYgulZFOZ8/LQbrG+ctFwAYXR2SdJnx21bw8KptQQSiaoq9hXz6fF6ns1guWNV5&#10;5nrJpzbYP3ShmTT46BFqxQIjb738C0pL7i3YNsy41YVtW8lF5oBsTuZ/sHndMycyFxQH3FEm+H+w&#10;/OVm7YlscHYlJYZpnFH8NL4b9/Fb/Dzuyfg+/ohf45d4E7/Hm/ED2rfjR7RTMt5O4T3BctRycFAh&#10;5IVZ+8kDt/ZJmG3rdfpHymSb9d8d9RfbQDgGy7Mnj8vylBJ+lyt+FToP4bmwmiSjpkqaJA2r2OYF&#10;BHwMr95dSWFjL6VSebzKkKGmZ6cZmeGStYoFfEQ7pA2mo4SpDreXB58RwSrZpOqEAzu4UJ5sGC4Q&#10;7l1jhytslxLFIGACOeRfIo8d/Faa2lkx6A/FOTVdUyZBi7yfU/dJuYNWybq2zS5LWCQPZ5/Rpz1N&#10;y3XfR/v+17T8CQAA//8DAFBLAwQUAAYACAAAACEAgibZddcAAAADAQAADwAAAGRycy9kb3ducmV2&#10;LnhtbEyOy07DMBBF90j8gzVI7OikJa0gxKkQjz2UILU7Nx6SiHgcYjcNf890VXZzdK/unHw9uU6N&#10;NITWs4b5LAFFXHnbcq2h/Hi9uQMVomFrOs+k4ZcCrIvLi9xk1h/5ncZNrJWMcMiMhibGPkMMVUPO&#10;hJnviSX78oMzUXCo0Q7mKOOuw0WSrNCZluVDY3p6aqj63hychtuf3RuWXG0XOD4vP1/mZZ9iqfX1&#10;1fT4ACrSFM9lOOmLOhTitPcHtkF1wvdS1JCCkjBdLeXYnxCLHP+7F38AAAD//wMAUEsBAi0AFAAG&#10;AAgAAAAhALaDOJL+AAAA4QEAABMAAAAAAAAAAAAAAAAAAAAAAFtDb250ZW50X1R5cGVzXS54bWxQ&#10;SwECLQAUAAYACAAAACEAOP0h/9YAAACUAQAACwAAAAAAAAAAAAAAAAAvAQAAX3JlbHMvLnJlbHNQ&#10;SwECLQAUAAYACAAAACEAuG+UL/EBAACVAwAADgAAAAAAAAAAAAAAAAAuAgAAZHJzL2Uyb0RvYy54&#10;bWxQSwECLQAUAAYACAAAACEAgibZddcAAAADAQAADwAAAAAAAAAAAAAAAABLBAAAZHJzL2Rvd25y&#10;ZXYueG1sUEsFBgAAAAAEAAQA8wAAAE8FAAAAAA==&#10;" strokecolor="windowText"/>
                  </w:pict>
                </mc:Fallback>
              </mc:AlternateContent>
            </w:r>
            <w:r w:rsidRPr="001D1CAF">
              <w:rPr>
                <w:rFonts w:asciiTheme="majorHAnsi" w:hAnsiTheme="majorHAnsi"/>
                <w:b/>
                <w:bCs/>
                <w:sz w:val="22"/>
                <w:szCs w:val="22"/>
              </w:rPr>
              <w:tab/>
            </w: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2576" behindDoc="0" locked="0" layoutInCell="1" allowOverlap="1" wp14:anchorId="3447C98B" wp14:editId="410BB549">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969B480"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1D1CAF">
              <w:rPr>
                <w:rFonts w:asciiTheme="majorHAnsi" w:hAnsiTheme="majorHAnsi"/>
                <w:b/>
                <w:bCs/>
                <w:sz w:val="22"/>
                <w:szCs w:val="22"/>
              </w:rPr>
              <w:tab/>
            </w: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rsidR="001C26C5" w:rsidRPr="001D1CAF" w:rsidRDefault="001C26C5" w:rsidP="001C26C5">
            <w:pPr>
              <w:tabs>
                <w:tab w:val="right" w:pos="5208"/>
              </w:tabs>
              <w:rPr>
                <w:rFonts w:asciiTheme="majorHAnsi" w:hAnsiTheme="majorHAnsi"/>
                <w:b/>
                <w:bCs/>
                <w:sz w:val="22"/>
                <w:szCs w:val="22"/>
              </w:rPr>
            </w:pPr>
          </w:p>
          <w:p w:rsidR="001C26C5" w:rsidRPr="001D1CAF" w:rsidRDefault="001C26C5" w:rsidP="001C26C5">
            <w:pPr>
              <w:tabs>
                <w:tab w:val="right" w:pos="5208"/>
              </w:tabs>
              <w:rPr>
                <w:rFonts w:asciiTheme="majorHAnsi" w:hAnsiTheme="majorHAnsi"/>
                <w:b/>
                <w:bCs/>
                <w:sz w:val="22"/>
                <w:szCs w:val="22"/>
              </w:rPr>
            </w:pP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3600" behindDoc="0" locked="0" layoutInCell="1" allowOverlap="1" wp14:anchorId="7936788C" wp14:editId="39BB9A8E">
                      <wp:simplePos x="0" y="0"/>
                      <wp:positionH relativeFrom="column">
                        <wp:posOffset>574040</wp:posOffset>
                      </wp:positionH>
                      <wp:positionV relativeFrom="paragraph">
                        <wp:posOffset>18415</wp:posOffset>
                      </wp:positionV>
                      <wp:extent cx="2381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55B12CB" id="Прямая соединительная линия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E8gEAAJUDAAAOAAAAZHJzL2Uyb0RvYy54bWysU82O0zAQviPxDpbvNG2haIma7mGr5YKg&#10;EssDeB07seQ/eUzT3oAzUh+BV+AA0koLPEPyRozdbFnghsjBmR/Pl/m+mSzPd0aTrQignK3obDKl&#10;RFjuamWbir65unx0RglEZmumnRUV3Qug56uHD5adL8XctU7XIhAEsVB2vqJtjL4sCuCtMAwmzguL&#10;SemCYRHd0BR1YB2iG13Mp9OnRedC7YPjAgCj62OSrjK+lILHV1KCiERXFHuL+Qz5vE5nsVqysgnM&#10;t4qPbbB/6MIwZfGjJ6g1i4y8DeovKKN4cOBknHBnCiel4iJzQDaz6R9sXrfMi8wFxQF/kgn+Hyx/&#10;ud0Eomqc3RNKLDM4o/7T8G449N/6z8OBDO/7H/3X/kt/03/vb4YPaN8OH9FOyf52DB8IlqOWnYcS&#10;IS/sJowe+E1IwuxkMOmNlMku678/6S92kXAMzh+fzeYLHBO/yxW/Cn2A+Fw4Q5JRUa1skoaVbPsC&#10;In4Mr95dSWHrLpXWebzakq6izxbzBSIzXDKpWUTTeKQNtqGE6Qa3l8eQEcFpVafqhAN7uNCBbBku&#10;EO5d7borbJcSzSBiAjnkJ5HHDn4rTe2sGbTH4pwar2mboEXez7H7pNxRq2Rdu3qfJSySh7PP6OOe&#10;puW676N9/29a/QQAAP//AwBQSwMEFAAGAAgAAAAhAGpNvifZAAAABgEAAA8AAABkcnMvZG93bnJl&#10;di54bWxMjk1PwzAQRO9I/AdrkbjRTUNa0RCnQnzcoQQJbm68JBHxOsRuGv49Cxc4Ps1o5hXb2fVq&#10;ojF0njUsFwko4trbjhsN1fPDxRWoEA1b03smDV8UYFuenhQmt/7ITzTtYqNkhENuNLQxDjliqFty&#10;Jiz8QCzZux+diYJjg3Y0Rxl3PaZJskZnOpaH1gx021L9sTs4DZefb49Ycf2a4nS3erlfVkOGldbn&#10;Z/PNNahIc/wrw4++qEMpTnt/YBtUr2GTZNLUkG5ASZytV8L7X8aywP/65TcAAAD//wMAUEsBAi0A&#10;FAAGAAgAAAAhALaDOJL+AAAA4QEAABMAAAAAAAAAAAAAAAAAAAAAAFtDb250ZW50X1R5cGVzXS54&#10;bWxQSwECLQAUAAYACAAAACEAOP0h/9YAAACUAQAACwAAAAAAAAAAAAAAAAAvAQAAX3JlbHMvLnJl&#10;bHNQSwECLQAUAAYACAAAACEA4viMRPIBAACVAwAADgAAAAAAAAAAAAAAAAAuAgAAZHJzL2Uyb0Rv&#10;Yy54bWxQSwECLQAUAAYACAAAACEAak2+J9kAAAAGAQAADwAAAAAAAAAAAAAAAABMBAAAZHJzL2Rv&#10;d25yZXYueG1sUEsFBgAAAAAEAAQA8wAAAFIFAAAAAA==&#10;" strokecolor="windowText"/>
                  </w:pict>
                </mc:Fallback>
              </mc:AlternateContent>
            </w:r>
            <w:r w:rsidRPr="001D1CAF">
              <w:rPr>
                <w:rFonts w:asciiTheme="majorHAnsi" w:hAnsiTheme="majorHAnsi"/>
                <w:b/>
                <w:bCs/>
                <w:sz w:val="22"/>
                <w:szCs w:val="22"/>
              </w:rPr>
              <w:t xml:space="preserve">                               м. п.</w:t>
            </w:r>
          </w:p>
          <w:p w:rsidR="00A83772" w:rsidRPr="001D1CAF" w:rsidRDefault="00A83772" w:rsidP="00A7624F">
            <w:pPr>
              <w:rPr>
                <w:rFonts w:asciiTheme="majorHAnsi" w:hAnsiTheme="majorHAnsi"/>
                <w:b/>
                <w:bCs/>
                <w:sz w:val="22"/>
                <w:szCs w:val="22"/>
              </w:rPr>
            </w:pPr>
          </w:p>
        </w:tc>
      </w:tr>
    </w:tbl>
    <w:p w:rsidR="00981061"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p>
    <w:p w:rsidR="000252CA" w:rsidRPr="001D1CAF" w:rsidRDefault="000252CA" w:rsidP="0026115F">
      <w:pPr>
        <w:rPr>
          <w:rFonts w:asciiTheme="majorHAnsi" w:hAnsiTheme="majorHAnsi"/>
          <w:b/>
          <w:bCs/>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91746" w:rsidRPr="001D1CAF" w:rsidRDefault="00B91746" w:rsidP="0026115F">
      <w:pPr>
        <w:rPr>
          <w:rFonts w:asciiTheme="majorHAnsi" w:hAnsiTheme="majorHAnsi"/>
          <w:b/>
          <w:sz w:val="22"/>
        </w:rPr>
      </w:pPr>
    </w:p>
    <w:p w:rsidR="00BF79CF" w:rsidRPr="001D1CAF" w:rsidRDefault="006374D1" w:rsidP="00365D5E">
      <w:pPr>
        <w:spacing w:before="542"/>
        <w:jc w:val="right"/>
        <w:rPr>
          <w:rFonts w:asciiTheme="majorHAnsi" w:hAnsiTheme="majorHAnsi"/>
          <w:b/>
          <w:bCs/>
          <w:sz w:val="22"/>
          <w:szCs w:val="22"/>
          <w:lang w:eastAsia="ru-RU"/>
        </w:rPr>
      </w:pP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П</w:t>
      </w:r>
      <w:r w:rsidR="00250F47" w:rsidRPr="001D1CAF">
        <w:rPr>
          <w:rFonts w:asciiTheme="majorHAnsi" w:hAnsiTheme="majorHAnsi"/>
          <w:b/>
          <w:bCs/>
          <w:sz w:val="22"/>
          <w:szCs w:val="22"/>
          <w:lang w:eastAsia="ru-RU"/>
        </w:rPr>
        <w:t xml:space="preserve">РИЛОЖЕНИЕ </w:t>
      </w:r>
      <w:r w:rsidR="009641E5" w:rsidRP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1</w:t>
      </w:r>
    </w:p>
    <w:p w:rsidR="006374D1" w:rsidRPr="001D1CAF" w:rsidRDefault="001D1CAF" w:rsidP="00C415EF">
      <w:pPr>
        <w:jc w:val="right"/>
        <w:rPr>
          <w:rFonts w:asciiTheme="majorHAnsi" w:hAnsiTheme="majorHAnsi"/>
          <w:b/>
          <w:bCs/>
          <w:sz w:val="20"/>
          <w:szCs w:val="20"/>
          <w:lang w:eastAsia="ru-RU"/>
        </w:rPr>
      </w:pPr>
      <w:r>
        <w:rPr>
          <w:rFonts w:asciiTheme="majorHAnsi" w:hAnsiTheme="majorHAnsi"/>
          <w:b/>
          <w:bCs/>
          <w:sz w:val="20"/>
          <w:szCs w:val="20"/>
          <w:lang w:eastAsia="ru-RU"/>
        </w:rPr>
        <w:t xml:space="preserve">           </w:t>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Pr>
          <w:rFonts w:asciiTheme="majorHAnsi" w:hAnsiTheme="majorHAnsi"/>
          <w:b/>
          <w:bCs/>
          <w:sz w:val="20"/>
          <w:szCs w:val="20"/>
          <w:lang w:eastAsia="ru-RU"/>
        </w:rPr>
        <w:t xml:space="preserve">                         </w:t>
      </w:r>
      <w:r w:rsidR="00BF79CF" w:rsidRPr="001D1CAF">
        <w:rPr>
          <w:rFonts w:asciiTheme="majorHAnsi" w:hAnsiTheme="majorHAnsi"/>
          <w:b/>
          <w:bCs/>
          <w:sz w:val="20"/>
          <w:szCs w:val="20"/>
          <w:lang w:eastAsia="ru-RU"/>
        </w:rPr>
        <w:t xml:space="preserve">к Договору </w:t>
      </w:r>
      <w:r w:rsidR="006374D1" w:rsidRPr="001D1CAF">
        <w:rPr>
          <w:rFonts w:asciiTheme="majorHAnsi" w:hAnsiTheme="majorHAnsi"/>
          <w:b/>
          <w:bCs/>
          <w:sz w:val="20"/>
          <w:szCs w:val="20"/>
          <w:lang w:eastAsia="ru-RU"/>
        </w:rPr>
        <w:t xml:space="preserve">поставки </w:t>
      </w:r>
    </w:p>
    <w:p w:rsidR="00BF79CF" w:rsidRPr="001D1CAF" w:rsidRDefault="006374D1" w:rsidP="00C415EF">
      <w:pPr>
        <w:jc w:val="right"/>
        <w:rPr>
          <w:rFonts w:asciiTheme="majorHAnsi" w:hAnsiTheme="majorHAnsi"/>
          <w:b/>
          <w:bCs/>
          <w:sz w:val="22"/>
          <w:szCs w:val="22"/>
          <w:lang w:eastAsia="ru-RU"/>
        </w:rPr>
      </w:pP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00BF79CF" w:rsidRPr="001D1CAF">
        <w:rPr>
          <w:rFonts w:asciiTheme="majorHAnsi" w:hAnsiTheme="majorHAnsi"/>
          <w:b/>
          <w:bCs/>
          <w:sz w:val="20"/>
          <w:szCs w:val="20"/>
          <w:lang w:eastAsia="ru-RU"/>
        </w:rPr>
        <w:t>№ __________ от «____ » ____________ 20</w:t>
      </w:r>
      <w:r w:rsidRPr="001D1CAF">
        <w:rPr>
          <w:rFonts w:asciiTheme="majorHAnsi" w:hAnsiTheme="majorHAnsi"/>
          <w:b/>
          <w:bCs/>
          <w:sz w:val="20"/>
          <w:szCs w:val="20"/>
          <w:lang w:eastAsia="ru-RU"/>
        </w:rPr>
        <w:t>__</w:t>
      </w:r>
      <w:r w:rsidR="00BF79CF" w:rsidRPr="001D1CAF">
        <w:rPr>
          <w:rFonts w:asciiTheme="majorHAnsi" w:hAnsiTheme="majorHAnsi"/>
          <w:b/>
          <w:bCs/>
          <w:sz w:val="20"/>
          <w:szCs w:val="20"/>
          <w:lang w:eastAsia="ru-RU"/>
        </w:rPr>
        <w:t>__г.</w:t>
      </w:r>
    </w:p>
    <w:p w:rsidR="00BF79CF" w:rsidRPr="001D1CAF" w:rsidRDefault="00BF79CF" w:rsidP="000252CA">
      <w:pPr>
        <w:spacing w:before="542"/>
        <w:rPr>
          <w:rFonts w:asciiTheme="majorHAnsi" w:hAnsiTheme="majorHAnsi"/>
          <w:b/>
          <w:bCs/>
          <w:sz w:val="22"/>
          <w:szCs w:val="22"/>
          <w:lang w:eastAsia="ru-RU"/>
        </w:rPr>
      </w:pPr>
    </w:p>
    <w:p w:rsidR="009641E5" w:rsidRPr="001D1CAF" w:rsidRDefault="009641E5" w:rsidP="009641E5">
      <w:pPr>
        <w:spacing w:line="480" w:lineRule="auto"/>
        <w:jc w:val="center"/>
        <w:rPr>
          <w:rFonts w:asciiTheme="majorHAnsi" w:hAnsiTheme="majorHAnsi"/>
          <w:b/>
          <w:bCs/>
          <w:sz w:val="20"/>
          <w:szCs w:val="20"/>
          <w:lang w:eastAsia="ru-RU"/>
        </w:rPr>
      </w:pPr>
      <w:r w:rsidRPr="001D1CAF">
        <w:rPr>
          <w:rFonts w:asciiTheme="majorHAnsi" w:hAnsiTheme="majorHAnsi"/>
          <w:b/>
          <w:bCs/>
          <w:sz w:val="20"/>
          <w:szCs w:val="20"/>
          <w:lang w:eastAsia="ru-RU"/>
        </w:rPr>
        <w:t>Спецификация № __  от «___» ___________ 20___ г.</w:t>
      </w:r>
    </w:p>
    <w:p w:rsidR="009641E5" w:rsidRPr="001D1CAF" w:rsidRDefault="009641E5" w:rsidP="009641E5">
      <w:pPr>
        <w:spacing w:line="480" w:lineRule="auto"/>
        <w:jc w:val="center"/>
        <w:rPr>
          <w:rFonts w:asciiTheme="majorHAnsi" w:hAnsiTheme="majorHAnsi"/>
          <w:b/>
          <w:bCs/>
          <w:sz w:val="20"/>
          <w:szCs w:val="20"/>
          <w:lang w:eastAsia="ru-RU"/>
        </w:rPr>
      </w:pPr>
    </w:p>
    <w:p w:rsidR="009641E5" w:rsidRPr="001D1CAF" w:rsidRDefault="009641E5" w:rsidP="009641E5">
      <w:pPr>
        <w:spacing w:line="276" w:lineRule="auto"/>
        <w:rPr>
          <w:rFonts w:asciiTheme="majorHAnsi" w:hAnsiTheme="majorHAnsi"/>
          <w:sz w:val="20"/>
          <w:szCs w:val="20"/>
          <w:lang w:eastAsia="ru-RU"/>
        </w:rPr>
      </w:pPr>
      <w:r w:rsidRPr="001D1CAF">
        <w:rPr>
          <w:rFonts w:asciiTheme="majorHAnsi" w:hAnsiTheme="majorHAnsi"/>
          <w:sz w:val="20"/>
          <w:szCs w:val="20"/>
          <w:lang w:eastAsia="ru-RU"/>
        </w:rPr>
        <w:t>Мы, нижеподписавшиеся, от Покупателя_________________________________________________ в лице __________________________ и от</w:t>
      </w:r>
      <w:r w:rsidR="00F92FDE">
        <w:rPr>
          <w:rFonts w:asciiTheme="majorHAnsi" w:hAnsiTheme="majorHAnsi"/>
          <w:sz w:val="20"/>
          <w:szCs w:val="20"/>
          <w:lang w:eastAsia="ru-RU"/>
        </w:rPr>
        <w:t xml:space="preserve"> </w:t>
      </w:r>
      <w:r w:rsidRPr="001D1CAF">
        <w:rPr>
          <w:rFonts w:asciiTheme="majorHAnsi" w:hAnsiTheme="majorHAnsi"/>
          <w:sz w:val="20"/>
          <w:szCs w:val="20"/>
          <w:lang w:eastAsia="ru-RU"/>
        </w:rPr>
        <w:t xml:space="preserve">Поставщика ___________________________ в лице </w:t>
      </w:r>
      <w:r w:rsidR="006374D1" w:rsidRPr="001D1CAF">
        <w:rPr>
          <w:rFonts w:asciiTheme="majorHAnsi" w:hAnsiTheme="majorHAnsi"/>
          <w:sz w:val="20"/>
          <w:szCs w:val="20"/>
          <w:lang w:eastAsia="ru-RU"/>
        </w:rPr>
        <w:t>_</w:t>
      </w:r>
      <w:r w:rsidR="00B91746" w:rsidRPr="001D1CAF">
        <w:rPr>
          <w:rFonts w:asciiTheme="majorHAnsi" w:hAnsiTheme="majorHAnsi"/>
          <w:sz w:val="20"/>
          <w:szCs w:val="20"/>
          <w:lang w:eastAsia="ru-RU"/>
        </w:rPr>
        <w:t>_______________________</w:t>
      </w:r>
      <w:r w:rsidRPr="001D1CAF">
        <w:rPr>
          <w:rFonts w:asciiTheme="majorHAnsi" w:hAnsiTheme="majorHAnsi"/>
          <w:sz w:val="20"/>
          <w:szCs w:val="20"/>
          <w:lang w:eastAsia="ru-RU"/>
        </w:rPr>
        <w:t xml:space="preserve">__________________________________ удостоверяем, что </w:t>
      </w:r>
      <w:r w:rsidR="00D31B28" w:rsidRPr="001D1CAF">
        <w:rPr>
          <w:rFonts w:asciiTheme="majorHAnsi" w:hAnsiTheme="majorHAnsi"/>
          <w:sz w:val="20"/>
          <w:szCs w:val="20"/>
          <w:lang w:eastAsia="ru-RU"/>
        </w:rPr>
        <w:t>С</w:t>
      </w:r>
      <w:r w:rsidRPr="001D1CAF">
        <w:rPr>
          <w:rFonts w:asciiTheme="majorHAnsi" w:hAnsiTheme="majorHAnsi"/>
          <w:sz w:val="20"/>
          <w:szCs w:val="20"/>
          <w:lang w:eastAsia="ru-RU"/>
        </w:rPr>
        <w:t>торонами достигнуто соглашение о нижеследующем:</w:t>
      </w:r>
    </w:p>
    <w:p w:rsidR="009641E5" w:rsidRPr="001D1CAF" w:rsidRDefault="009641E5" w:rsidP="009641E5">
      <w:pPr>
        <w:spacing w:line="276" w:lineRule="auto"/>
        <w:rPr>
          <w:rFonts w:asciiTheme="majorHAnsi" w:hAnsiTheme="majorHAnsi"/>
          <w:sz w:val="20"/>
          <w:szCs w:val="20"/>
          <w:lang w:eastAsia="ru-RU"/>
        </w:rPr>
      </w:pPr>
    </w:p>
    <w:tbl>
      <w:tblPr>
        <w:tblW w:w="102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044"/>
        <w:gridCol w:w="1134"/>
        <w:gridCol w:w="1530"/>
        <w:gridCol w:w="880"/>
        <w:gridCol w:w="1417"/>
        <w:gridCol w:w="1727"/>
      </w:tblGrid>
      <w:tr w:rsidR="00A2136B" w:rsidRPr="001D1CAF" w:rsidTr="001D1CAF">
        <w:trPr>
          <w:trHeight w:val="1500"/>
        </w:trPr>
        <w:tc>
          <w:tcPr>
            <w:tcW w:w="5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bookmarkStart w:id="1" w:name="RANGE!A1:F52"/>
            <w:bookmarkEnd w:id="1"/>
            <w:r w:rsidRPr="001D1CAF">
              <w:rPr>
                <w:rFonts w:asciiTheme="majorHAnsi" w:hAnsiTheme="majorHAnsi"/>
                <w:sz w:val="20"/>
                <w:szCs w:val="20"/>
                <w:lang w:eastAsia="ru-RU"/>
              </w:rPr>
              <w:t>№ п/п</w:t>
            </w:r>
          </w:p>
        </w:tc>
        <w:tc>
          <w:tcPr>
            <w:tcW w:w="30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Наименование</w:t>
            </w:r>
          </w:p>
        </w:tc>
        <w:tc>
          <w:tcPr>
            <w:tcW w:w="113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ГОСТ, ТУ</w:t>
            </w:r>
          </w:p>
        </w:tc>
        <w:tc>
          <w:tcPr>
            <w:tcW w:w="1530" w:type="dxa"/>
            <w:vAlign w:val="center"/>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Ед. изм.</w:t>
            </w:r>
          </w:p>
        </w:tc>
        <w:tc>
          <w:tcPr>
            <w:tcW w:w="880"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Кол-во</w:t>
            </w:r>
          </w:p>
        </w:tc>
        <w:tc>
          <w:tcPr>
            <w:tcW w:w="141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Цена</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xml:space="preserve"> (руб.)</w:t>
            </w:r>
          </w:p>
        </w:tc>
        <w:tc>
          <w:tcPr>
            <w:tcW w:w="172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Стоимость с учётом НДС</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w:t>
            </w:r>
            <w:proofErr w:type="spellStart"/>
            <w:r w:rsidRPr="001D1CAF">
              <w:rPr>
                <w:rFonts w:asciiTheme="majorHAnsi" w:hAnsiTheme="majorHAnsi"/>
                <w:sz w:val="20"/>
                <w:szCs w:val="20"/>
                <w:lang w:eastAsia="ru-RU"/>
              </w:rPr>
              <w:t>руб</w:t>
            </w:r>
            <w:proofErr w:type="spellEnd"/>
            <w:r w:rsidRPr="001D1CAF">
              <w:rPr>
                <w:rFonts w:asciiTheme="majorHAnsi" w:hAnsiTheme="majorHAnsi"/>
                <w:sz w:val="20"/>
                <w:szCs w:val="20"/>
                <w:lang w:eastAsia="ru-RU"/>
              </w:rPr>
              <w:t>)</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bl>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59264" behindDoc="0" locked="0" layoutInCell="1" allowOverlap="1" wp14:anchorId="3C9795F9" wp14:editId="1E615291">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64C000"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Pr="001D1CAF">
        <w:rPr>
          <w:rFonts w:asciiTheme="majorHAnsi" w:hAnsiTheme="majorHAnsi"/>
          <w:sz w:val="20"/>
          <w:szCs w:val="20"/>
          <w:lang w:eastAsia="ru-RU"/>
        </w:rPr>
        <w:t xml:space="preserve">Общая </w:t>
      </w:r>
      <w:proofErr w:type="gramStart"/>
      <w:r w:rsidR="00A512EA" w:rsidRPr="001D1CAF">
        <w:rPr>
          <w:rFonts w:asciiTheme="majorHAnsi" w:hAnsiTheme="majorHAnsi"/>
          <w:sz w:val="20"/>
          <w:szCs w:val="20"/>
          <w:lang w:eastAsia="ru-RU"/>
        </w:rPr>
        <w:t>стоимость  Товара</w:t>
      </w:r>
      <w:proofErr w:type="gramEnd"/>
      <w:r w:rsidR="00A512EA" w:rsidRPr="001D1CAF">
        <w:rPr>
          <w:rFonts w:asciiTheme="majorHAnsi" w:hAnsiTheme="majorHAnsi"/>
          <w:sz w:val="20"/>
          <w:szCs w:val="20"/>
          <w:lang w:eastAsia="ru-RU"/>
        </w:rPr>
        <w:t xml:space="preserve"> </w:t>
      </w:r>
      <w:r w:rsidRPr="001D1CAF">
        <w:rPr>
          <w:rFonts w:asciiTheme="majorHAnsi" w:hAnsiTheme="majorHAnsi"/>
          <w:sz w:val="20"/>
          <w:szCs w:val="20"/>
          <w:lang w:eastAsia="ru-RU"/>
        </w:rPr>
        <w:t>:</w:t>
      </w:r>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rsidR="009641E5"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1. Условия оплаты: ______________________________________________________________________________</w:t>
      </w:r>
    </w:p>
    <w:p w:rsidR="009641E5" w:rsidRPr="001D1CAF" w:rsidRDefault="009641E5" w:rsidP="00153707">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0288" behindDoc="0" locked="0" layoutInCell="1" allowOverlap="1" wp14:anchorId="683A9E8A" wp14:editId="2BE0F671">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76E61E0D"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00153707" w:rsidRPr="001D1CAF">
        <w:rPr>
          <w:rFonts w:asciiTheme="majorHAnsi" w:hAnsiTheme="majorHAnsi"/>
          <w:sz w:val="20"/>
          <w:szCs w:val="20"/>
          <w:lang w:eastAsia="ru-RU"/>
        </w:rPr>
        <w:t>2.</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Условия поставки</w:t>
      </w:r>
      <w:r w:rsidR="00B91746" w:rsidRPr="001D1CAF">
        <w:rPr>
          <w:rFonts w:asciiTheme="majorHAnsi" w:hAnsiTheme="majorHAnsi"/>
          <w:sz w:val="20"/>
          <w:szCs w:val="20"/>
          <w:lang w:eastAsia="ru-RU"/>
        </w:rPr>
        <w:t xml:space="preserve"> (тара / упаковка)</w:t>
      </w:r>
      <w:r w:rsidRPr="001D1CAF">
        <w:rPr>
          <w:rFonts w:asciiTheme="majorHAnsi" w:hAnsiTheme="majorHAnsi"/>
          <w:sz w:val="20"/>
          <w:szCs w:val="20"/>
          <w:lang w:eastAsia="ru-RU"/>
        </w:rPr>
        <w:t>:</w:t>
      </w:r>
      <w:r w:rsidR="00B91746" w:rsidRPr="001D1CAF">
        <w:rPr>
          <w:rFonts w:asciiTheme="majorHAnsi" w:hAnsiTheme="majorHAnsi"/>
          <w:sz w:val="20"/>
          <w:szCs w:val="20"/>
          <w:lang w:eastAsia="ru-RU"/>
        </w:rPr>
        <w:t xml:space="preserve">  </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1312" behindDoc="0" locked="0" layoutInCell="1" allowOverlap="1" wp14:anchorId="18126358" wp14:editId="1479F1AD">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1F1A0F0"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1D1CAF">
        <w:rPr>
          <w:rFonts w:asciiTheme="majorHAnsi" w:hAnsiTheme="majorHAnsi"/>
          <w:sz w:val="20"/>
          <w:szCs w:val="20"/>
          <w:lang w:eastAsia="ru-RU"/>
        </w:rPr>
        <w:t>3.</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Способ доставки:</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2336" behindDoc="0" locked="0" layoutInCell="1" allowOverlap="1" wp14:anchorId="65E7ED8A" wp14:editId="0D90AD43">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D8E4EB"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1D1CAF">
        <w:rPr>
          <w:rFonts w:asciiTheme="majorHAnsi" w:hAnsiTheme="majorHAnsi"/>
          <w:sz w:val="20"/>
          <w:szCs w:val="20"/>
          <w:lang w:eastAsia="ru-RU"/>
        </w:rPr>
        <w:t>4.</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Срок поставки:</w:t>
      </w:r>
    </w:p>
    <w:p w:rsidR="001C26C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5</w:t>
      </w:r>
      <w:r w:rsidR="003B6930" w:rsidRPr="001D1CAF">
        <w:rPr>
          <w:rFonts w:asciiTheme="majorHAnsi" w:hAnsiTheme="majorHAnsi"/>
          <w:sz w:val="20"/>
          <w:szCs w:val="20"/>
          <w:lang w:eastAsia="ru-RU"/>
        </w:rPr>
        <w:t>.</w:t>
      </w:r>
      <w:r w:rsidR="001D1CAF">
        <w:rPr>
          <w:rFonts w:asciiTheme="majorHAnsi" w:hAnsiTheme="majorHAnsi"/>
          <w:sz w:val="20"/>
          <w:szCs w:val="20"/>
          <w:lang w:eastAsia="ru-RU"/>
        </w:rPr>
        <w:t xml:space="preserve"> </w:t>
      </w:r>
      <w:r w:rsidR="001C26C5" w:rsidRPr="001D1CAF">
        <w:rPr>
          <w:rFonts w:asciiTheme="majorHAnsi" w:hAnsiTheme="majorHAnsi"/>
          <w:sz w:val="22"/>
          <w:szCs w:val="22"/>
          <w:lang w:eastAsia="ru-RU"/>
        </w:rPr>
        <w:t>Электронный адрес Покупателя</w:t>
      </w:r>
      <w:r w:rsidR="001C26C5" w:rsidRPr="001D1CAF">
        <w:rPr>
          <w:rFonts w:asciiTheme="majorHAnsi" w:hAnsiTheme="majorHAnsi"/>
          <w:b/>
          <w:bCs/>
          <w:sz w:val="22"/>
          <w:szCs w:val="22"/>
          <w:lang w:eastAsia="ru-RU"/>
        </w:rPr>
        <w:t>: _________________</w:t>
      </w:r>
      <w:proofErr w:type="gramStart"/>
      <w:r w:rsidR="001C26C5" w:rsidRPr="001D1CAF">
        <w:rPr>
          <w:rFonts w:asciiTheme="majorHAnsi" w:hAnsiTheme="majorHAnsi"/>
          <w:b/>
          <w:bCs/>
          <w:sz w:val="22"/>
          <w:szCs w:val="22"/>
          <w:lang w:eastAsia="ru-RU"/>
        </w:rPr>
        <w:t>_</w:t>
      </w:r>
      <w:r w:rsidR="001C26C5" w:rsidRPr="001D1CAF">
        <w:rPr>
          <w:rFonts w:asciiTheme="majorHAnsi" w:hAnsiTheme="majorHAnsi"/>
          <w:sz w:val="22"/>
          <w:szCs w:val="22"/>
          <w:lang w:eastAsia="ru-RU"/>
        </w:rPr>
        <w:t>,  Поставщика</w:t>
      </w:r>
      <w:proofErr w:type="gramEnd"/>
      <w:r w:rsidR="001C26C5" w:rsidRPr="001D1CAF">
        <w:rPr>
          <w:rFonts w:asciiTheme="majorHAnsi" w:hAnsiTheme="majorHAnsi"/>
          <w:sz w:val="22"/>
          <w:szCs w:val="22"/>
          <w:lang w:eastAsia="ru-RU"/>
        </w:rPr>
        <w:t xml:space="preserve">: </w:t>
      </w:r>
      <w:r w:rsidR="001C26C5" w:rsidRPr="001D1CAF">
        <w:rPr>
          <w:rFonts w:asciiTheme="majorHAnsi" w:hAnsiTheme="majorHAnsi"/>
          <w:b/>
          <w:bCs/>
          <w:sz w:val="22"/>
          <w:szCs w:val="22"/>
          <w:lang w:eastAsia="ru-RU"/>
        </w:rPr>
        <w:t>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6</w:t>
      </w:r>
      <w:r w:rsidR="009641E5" w:rsidRPr="001D1CAF">
        <w:rPr>
          <w:rFonts w:asciiTheme="majorHAnsi" w:hAnsiTheme="majorHAnsi"/>
          <w:sz w:val="20"/>
          <w:szCs w:val="20"/>
          <w:lang w:eastAsia="ru-RU"/>
        </w:rPr>
        <w:t>. Адрес склада Поставщика: ____________________________________________________________________________.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7</w:t>
      </w:r>
      <w:r w:rsidR="009641E5" w:rsidRPr="001D1CAF">
        <w:rPr>
          <w:rFonts w:asciiTheme="majorHAnsi" w:hAnsiTheme="majorHAnsi"/>
          <w:sz w:val="20"/>
          <w:szCs w:val="20"/>
          <w:lang w:eastAsia="ru-RU"/>
        </w:rPr>
        <w:t>. Адрес склада Покупателя: _____________________________________________________________________________.</w:t>
      </w:r>
    </w:p>
    <w:p w:rsidR="006374D1"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8. Настоящее Приложение является неотъемлемой частью Договора № ______ от «_____» ____________ 20     г.</w:t>
      </w:r>
      <w:proofErr w:type="gramStart"/>
      <w:r w:rsidRPr="001D1CAF">
        <w:rPr>
          <w:rFonts w:asciiTheme="majorHAnsi" w:hAnsiTheme="majorHAnsi"/>
          <w:sz w:val="20"/>
          <w:szCs w:val="20"/>
          <w:lang w:eastAsia="ru-RU"/>
        </w:rPr>
        <w:t>,  вступает</w:t>
      </w:r>
      <w:proofErr w:type="gramEnd"/>
      <w:r w:rsidRPr="001D1CAF">
        <w:rPr>
          <w:rFonts w:asciiTheme="majorHAnsi" w:hAnsiTheme="majorHAnsi"/>
          <w:sz w:val="20"/>
          <w:szCs w:val="20"/>
          <w:lang w:eastAsia="ru-RU"/>
        </w:rPr>
        <w:t xml:space="preserve"> в силу с момента его подписания обеими Сторонами, и действует до подписания нового Приложения.</w:t>
      </w:r>
    </w:p>
    <w:p w:rsidR="009641E5" w:rsidRPr="001D1CAF" w:rsidRDefault="009641E5" w:rsidP="009641E5">
      <w:pPr>
        <w:spacing w:line="360" w:lineRule="auto"/>
        <w:rPr>
          <w:rFonts w:asciiTheme="majorHAnsi" w:hAnsiTheme="majorHAnsi"/>
          <w:sz w:val="20"/>
          <w:szCs w:val="20"/>
          <w:lang w:eastAsia="ru-RU"/>
        </w:rPr>
      </w:pPr>
    </w:p>
    <w:p w:rsidR="006374D1" w:rsidRPr="001D1CAF" w:rsidRDefault="006374D1" w:rsidP="009641E5">
      <w:pPr>
        <w:spacing w:line="360" w:lineRule="auto"/>
        <w:rPr>
          <w:rFonts w:asciiTheme="majorHAnsi" w:hAnsiTheme="majorHAnsi"/>
          <w:sz w:val="20"/>
          <w:szCs w:val="20"/>
          <w:lang w:eastAsia="ru-RU"/>
        </w:rPr>
      </w:pPr>
    </w:p>
    <w:p w:rsidR="006374D1" w:rsidRPr="001D1CAF" w:rsidRDefault="006374D1" w:rsidP="009641E5">
      <w:pPr>
        <w:spacing w:line="360" w:lineRule="auto"/>
        <w:rPr>
          <w:rFonts w:asciiTheme="majorHAnsi" w:hAnsiTheme="majorHAnsi"/>
          <w:sz w:val="20"/>
          <w:szCs w:val="20"/>
          <w:lang w:eastAsia="ru-RU"/>
        </w:rPr>
      </w:pPr>
    </w:p>
    <w:p w:rsidR="00B91746" w:rsidRPr="001D1CAF" w:rsidRDefault="009641E5" w:rsidP="00E254ED">
      <w:pPr>
        <w:spacing w:line="360" w:lineRule="auto"/>
        <w:rPr>
          <w:rFonts w:asciiTheme="majorHAnsi" w:hAnsiTheme="majorHAnsi"/>
          <w:sz w:val="20"/>
          <w:szCs w:val="20"/>
          <w:lang w:eastAsia="ru-RU"/>
        </w:rPr>
      </w:pPr>
      <w:r w:rsidRPr="001D1CAF">
        <w:rPr>
          <w:rFonts w:asciiTheme="majorHAnsi" w:hAnsiTheme="majorHAnsi"/>
          <w:sz w:val="20"/>
          <w:szCs w:val="20"/>
          <w:lang w:eastAsia="ru-RU"/>
        </w:rPr>
        <w:t xml:space="preserve">                          </w:t>
      </w:r>
      <w:proofErr w:type="gramStart"/>
      <w:r w:rsidR="00365D5E">
        <w:rPr>
          <w:rFonts w:asciiTheme="majorHAnsi" w:hAnsiTheme="majorHAnsi"/>
          <w:sz w:val="20"/>
          <w:szCs w:val="20"/>
          <w:lang w:eastAsia="ru-RU"/>
        </w:rPr>
        <w:t>Поставщик</w:t>
      </w:r>
      <w:r w:rsidRPr="001D1CAF">
        <w:rPr>
          <w:rFonts w:asciiTheme="majorHAnsi" w:hAnsiTheme="majorHAnsi"/>
          <w:sz w:val="20"/>
          <w:szCs w:val="20"/>
          <w:lang w:eastAsia="ru-RU"/>
        </w:rPr>
        <w:t>:</w:t>
      </w:r>
      <w:r w:rsidRPr="001D1CAF">
        <w:rPr>
          <w:rFonts w:asciiTheme="majorHAnsi" w:hAnsiTheme="majorHAnsi"/>
          <w:sz w:val="20"/>
          <w:szCs w:val="20"/>
          <w:lang w:eastAsia="ru-RU"/>
        </w:rPr>
        <w:tab/>
      </w:r>
      <w:proofErr w:type="gramEnd"/>
      <w:r w:rsidRPr="001D1CAF">
        <w:rPr>
          <w:rFonts w:asciiTheme="majorHAnsi" w:hAnsiTheme="majorHAnsi"/>
          <w:sz w:val="20"/>
          <w:szCs w:val="20"/>
          <w:lang w:eastAsia="ru-RU"/>
        </w:rPr>
        <w:tab/>
      </w:r>
      <w:r w:rsidR="00E254ED" w:rsidRPr="001D1CAF">
        <w:rPr>
          <w:rFonts w:asciiTheme="majorHAnsi" w:hAnsiTheme="majorHAnsi"/>
          <w:sz w:val="20"/>
          <w:szCs w:val="20"/>
          <w:lang w:eastAsia="ru-RU"/>
        </w:rPr>
        <w:t xml:space="preserve">______________________  </w:t>
      </w:r>
      <w:r w:rsidRPr="001D1CAF">
        <w:rPr>
          <w:rFonts w:asciiTheme="majorHAnsi" w:hAnsiTheme="majorHAnsi"/>
          <w:sz w:val="20"/>
          <w:szCs w:val="20"/>
          <w:lang w:eastAsia="ru-RU"/>
        </w:rPr>
        <w:tab/>
      </w:r>
      <w:r w:rsidRPr="001D1CAF">
        <w:rPr>
          <w:rFonts w:asciiTheme="majorHAnsi" w:hAnsiTheme="majorHAnsi"/>
          <w:sz w:val="20"/>
          <w:szCs w:val="20"/>
          <w:lang w:eastAsia="ru-RU"/>
        </w:rPr>
        <w:tab/>
        <w:t>По</w:t>
      </w:r>
      <w:r w:rsidR="00365D5E">
        <w:rPr>
          <w:rFonts w:asciiTheme="majorHAnsi" w:hAnsiTheme="majorHAnsi"/>
          <w:sz w:val="20"/>
          <w:szCs w:val="20"/>
          <w:lang w:eastAsia="ru-RU"/>
        </w:rPr>
        <w:t>купатель</w:t>
      </w:r>
      <w:r w:rsidRPr="001D1CAF">
        <w:rPr>
          <w:rFonts w:asciiTheme="majorHAnsi" w:hAnsiTheme="majorHAnsi"/>
          <w:sz w:val="20"/>
          <w:szCs w:val="20"/>
          <w:lang w:eastAsia="ru-RU"/>
        </w:rPr>
        <w:t>:_____________________</w:t>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t xml:space="preserve">  </w:t>
      </w:r>
    </w:p>
    <w:p w:rsidR="009641E5" w:rsidRPr="001D1CAF" w:rsidRDefault="009641E5" w:rsidP="009641E5">
      <w:pPr>
        <w:spacing w:line="360" w:lineRule="auto"/>
        <w:ind w:left="318" w:firstLine="549"/>
        <w:rPr>
          <w:rFonts w:asciiTheme="majorHAnsi" w:hAnsiTheme="majorHAnsi"/>
        </w:rPr>
      </w:pPr>
      <w:r w:rsidRPr="001D1CAF">
        <w:rPr>
          <w:rFonts w:asciiTheme="majorHAnsi" w:hAnsiTheme="majorHAnsi"/>
          <w:sz w:val="20"/>
          <w:szCs w:val="20"/>
          <w:lang w:eastAsia="ru-RU"/>
        </w:rPr>
        <w:t xml:space="preserve">               </w:t>
      </w:r>
      <w:proofErr w:type="spellStart"/>
      <w:r w:rsidRPr="001D1CAF">
        <w:rPr>
          <w:rFonts w:asciiTheme="majorHAnsi" w:hAnsiTheme="majorHAnsi"/>
          <w:sz w:val="20"/>
          <w:szCs w:val="20"/>
          <w:lang w:eastAsia="ru-RU"/>
        </w:rPr>
        <w:t>м.п</w:t>
      </w:r>
      <w:proofErr w:type="spellEnd"/>
      <w:r w:rsidRPr="001D1CAF">
        <w:rPr>
          <w:rFonts w:asciiTheme="majorHAnsi" w:hAnsiTheme="majorHAnsi"/>
          <w:sz w:val="20"/>
          <w:szCs w:val="20"/>
          <w:lang w:eastAsia="ru-RU"/>
        </w:rPr>
        <w:t xml:space="preserve">.                       </w:t>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t xml:space="preserve">       </w:t>
      </w:r>
      <w:proofErr w:type="spellStart"/>
      <w:r w:rsidRPr="001D1CAF">
        <w:rPr>
          <w:rFonts w:asciiTheme="majorHAnsi" w:hAnsiTheme="majorHAnsi"/>
          <w:sz w:val="20"/>
          <w:szCs w:val="20"/>
          <w:lang w:eastAsia="ru-RU"/>
        </w:rPr>
        <w:t>м.п</w:t>
      </w:r>
      <w:proofErr w:type="spellEnd"/>
      <w:r w:rsidRPr="001D1CAF">
        <w:rPr>
          <w:rFonts w:asciiTheme="majorHAnsi" w:hAnsiTheme="majorHAnsi"/>
          <w:sz w:val="20"/>
          <w:szCs w:val="20"/>
          <w:lang w:eastAsia="ru-RU"/>
        </w:rPr>
        <w:t>.</w:t>
      </w:r>
    </w:p>
    <w:sectPr w:rsidR="009641E5" w:rsidRPr="001D1CAF" w:rsidSect="00C224EE">
      <w:headerReference w:type="default" r:id="rId8"/>
      <w:footerReference w:type="default" r:id="rId9"/>
      <w:footerReference w:type="first" r:id="rId10"/>
      <w:footnotePr>
        <w:pos w:val="beneathText"/>
      </w:footnotePr>
      <w:pgSz w:w="11905" w:h="16837"/>
      <w:pgMar w:top="1134" w:right="567"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BB2" w:rsidRDefault="00DF3BB2">
      <w:r>
        <w:separator/>
      </w:r>
    </w:p>
  </w:endnote>
  <w:endnote w:type="continuationSeparator" w:id="0">
    <w:p w:rsidR="00DF3BB2" w:rsidRDefault="00DF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T Serif">
    <w:panose1 w:val="020A0603040505020204"/>
    <w:charset w:val="CC"/>
    <w:family w:val="roman"/>
    <w:pitch w:val="variable"/>
    <w:sig w:usb0="A00002EF"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4A" w:rsidRPr="00365D5E" w:rsidRDefault="00365D5E" w:rsidP="00D5555B">
    <w:pPr>
      <w:pStyle w:val="a7"/>
      <w:ind w:right="360"/>
      <w:rPr>
        <w:rFonts w:ascii="Arial Narrow" w:hAnsi="Arial Narrow"/>
        <w:sz w:val="14"/>
        <w:szCs w:val="14"/>
      </w:rPr>
    </w:pPr>
    <w:r>
      <w:rPr>
        <w:rFonts w:ascii="Arial Narrow" w:hAnsi="Arial Narrow"/>
        <w:sz w:val="14"/>
        <w:szCs w:val="14"/>
      </w:rPr>
      <w:t>ДП ТМЦ</w:t>
    </w:r>
    <w:r w:rsidR="003F7EF1">
      <w:rPr>
        <w:rFonts w:ascii="Arial Narrow" w:hAnsi="Arial Narrow"/>
        <w:sz w:val="14"/>
        <w:szCs w:val="14"/>
      </w:rPr>
      <w:t>.</w:t>
    </w:r>
    <w:r w:rsidR="00DB5691">
      <w:rPr>
        <w:rFonts w:ascii="Arial Narrow" w:hAnsi="Arial Narrow"/>
        <w:sz w:val="14"/>
        <w:szCs w:val="14"/>
      </w:rPr>
      <w:t>Т</w:t>
    </w:r>
    <w:r w:rsidR="003F7EF1">
      <w:rPr>
        <w:rFonts w:ascii="Arial Narrow" w:hAnsi="Arial Narrow"/>
        <w:sz w:val="14"/>
        <w:szCs w:val="14"/>
      </w:rPr>
      <w:t>ДР</w:t>
    </w:r>
    <w:r>
      <w:rPr>
        <w:rFonts w:ascii="Arial Narrow" w:hAnsi="Arial Narrow"/>
        <w:sz w:val="14"/>
        <w:szCs w:val="14"/>
      </w:rPr>
      <w:t xml:space="preserve"> - 07.18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EE" w:rsidRDefault="00B31FE9">
    <w:pPr>
      <w:pStyle w:val="a7"/>
    </w:pPr>
    <w:r w:rsidRPr="00B31FE9">
      <w:rPr>
        <w:rFonts w:ascii="Arial Narrow" w:hAnsi="Arial Narrow"/>
        <w:sz w:val="14"/>
        <w:szCs w:val="14"/>
      </w:rPr>
      <w:t>ДП ТМЦ.ТДР - 07.18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BB2" w:rsidRDefault="00DF3BB2">
      <w:r>
        <w:separator/>
      </w:r>
    </w:p>
  </w:footnote>
  <w:footnote w:type="continuationSeparator" w:id="0">
    <w:p w:rsidR="00DF3BB2" w:rsidRDefault="00DF3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521927"/>
      <w:docPartObj>
        <w:docPartGallery w:val="Page Numbers (Top of Page)"/>
        <w:docPartUnique/>
      </w:docPartObj>
    </w:sdtPr>
    <w:sdtEndPr>
      <w:rPr>
        <w:rFonts w:ascii="PT Serif" w:hAnsi="PT Serif"/>
        <w:sz w:val="20"/>
        <w:szCs w:val="20"/>
      </w:rPr>
    </w:sdtEndPr>
    <w:sdtContent>
      <w:p w:rsidR="00C224EE" w:rsidRPr="00C224EE" w:rsidRDefault="00C224EE">
        <w:pPr>
          <w:pStyle w:val="a9"/>
          <w:jc w:val="center"/>
          <w:rPr>
            <w:rFonts w:ascii="PT Serif" w:hAnsi="PT Serif"/>
            <w:sz w:val="20"/>
            <w:szCs w:val="20"/>
          </w:rPr>
        </w:pPr>
        <w:r w:rsidRPr="00C224EE">
          <w:rPr>
            <w:rFonts w:ascii="PT Serif" w:hAnsi="PT Serif"/>
            <w:sz w:val="20"/>
            <w:szCs w:val="20"/>
          </w:rPr>
          <w:fldChar w:fldCharType="begin"/>
        </w:r>
        <w:r w:rsidRPr="00C224EE">
          <w:rPr>
            <w:rFonts w:ascii="PT Serif" w:hAnsi="PT Serif"/>
            <w:sz w:val="20"/>
            <w:szCs w:val="20"/>
          </w:rPr>
          <w:instrText>PAGE   \* MERGEFORMAT</w:instrText>
        </w:r>
        <w:r w:rsidRPr="00C224EE">
          <w:rPr>
            <w:rFonts w:ascii="PT Serif" w:hAnsi="PT Serif"/>
            <w:sz w:val="20"/>
            <w:szCs w:val="20"/>
          </w:rPr>
          <w:fldChar w:fldCharType="separate"/>
        </w:r>
        <w:r w:rsidR="00B31FE9">
          <w:rPr>
            <w:rFonts w:ascii="PT Serif" w:hAnsi="PT Serif"/>
            <w:noProof/>
            <w:sz w:val="20"/>
            <w:szCs w:val="20"/>
          </w:rPr>
          <w:t>7</w:t>
        </w:r>
        <w:r w:rsidRPr="00C224EE">
          <w:rPr>
            <w:rFonts w:ascii="PT Serif" w:hAnsi="PT Serif"/>
            <w:sz w:val="20"/>
            <w:szCs w:val="20"/>
          </w:rPr>
          <w:fldChar w:fldCharType="end"/>
        </w:r>
      </w:p>
    </w:sdtContent>
  </w:sdt>
  <w:p w:rsidR="00C224EE" w:rsidRDefault="00C224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15:restartNumberingAfterBreak="0">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15:restartNumberingAfterBreak="0">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15:restartNumberingAfterBreak="0">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15:restartNumberingAfterBreak="0">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15:restartNumberingAfterBreak="0">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106B9E"/>
    <w:rsid w:val="00113683"/>
    <w:rsid w:val="00120D5C"/>
    <w:rsid w:val="0012658C"/>
    <w:rsid w:val="001274AA"/>
    <w:rsid w:val="00141195"/>
    <w:rsid w:val="00153707"/>
    <w:rsid w:val="00162FC9"/>
    <w:rsid w:val="00170857"/>
    <w:rsid w:val="001756D8"/>
    <w:rsid w:val="001934CB"/>
    <w:rsid w:val="001A76B4"/>
    <w:rsid w:val="001C26C5"/>
    <w:rsid w:val="001C45B8"/>
    <w:rsid w:val="001D1CAF"/>
    <w:rsid w:val="001E0473"/>
    <w:rsid w:val="001F3C98"/>
    <w:rsid w:val="00201D7F"/>
    <w:rsid w:val="002042B8"/>
    <w:rsid w:val="00205355"/>
    <w:rsid w:val="002128BF"/>
    <w:rsid w:val="00215EBB"/>
    <w:rsid w:val="002230CC"/>
    <w:rsid w:val="002411DD"/>
    <w:rsid w:val="00250F47"/>
    <w:rsid w:val="00253A29"/>
    <w:rsid w:val="0026115F"/>
    <w:rsid w:val="00295B00"/>
    <w:rsid w:val="002A3C9E"/>
    <w:rsid w:val="002B3D74"/>
    <w:rsid w:val="00310415"/>
    <w:rsid w:val="00332487"/>
    <w:rsid w:val="003411AE"/>
    <w:rsid w:val="00342D8E"/>
    <w:rsid w:val="00343676"/>
    <w:rsid w:val="00343DF1"/>
    <w:rsid w:val="003577EA"/>
    <w:rsid w:val="00362F6E"/>
    <w:rsid w:val="00363624"/>
    <w:rsid w:val="00365D5E"/>
    <w:rsid w:val="0039245C"/>
    <w:rsid w:val="00396B02"/>
    <w:rsid w:val="003977CF"/>
    <w:rsid w:val="003A5EDF"/>
    <w:rsid w:val="003B476A"/>
    <w:rsid w:val="003B557C"/>
    <w:rsid w:val="003B6930"/>
    <w:rsid w:val="003C4D0A"/>
    <w:rsid w:val="003D6B2A"/>
    <w:rsid w:val="003E1330"/>
    <w:rsid w:val="003E6F9A"/>
    <w:rsid w:val="003F566E"/>
    <w:rsid w:val="003F6581"/>
    <w:rsid w:val="003F7EF1"/>
    <w:rsid w:val="00404AB8"/>
    <w:rsid w:val="00407936"/>
    <w:rsid w:val="004233C2"/>
    <w:rsid w:val="00434809"/>
    <w:rsid w:val="00441F7B"/>
    <w:rsid w:val="00454D93"/>
    <w:rsid w:val="004600E9"/>
    <w:rsid w:val="00473427"/>
    <w:rsid w:val="00475F79"/>
    <w:rsid w:val="0048217A"/>
    <w:rsid w:val="00487B83"/>
    <w:rsid w:val="00493F8B"/>
    <w:rsid w:val="00494EDD"/>
    <w:rsid w:val="00496D97"/>
    <w:rsid w:val="00497246"/>
    <w:rsid w:val="004A224F"/>
    <w:rsid w:val="004B0A8E"/>
    <w:rsid w:val="004C339B"/>
    <w:rsid w:val="004C7FCB"/>
    <w:rsid w:val="004D19FB"/>
    <w:rsid w:val="004F7417"/>
    <w:rsid w:val="00523EF8"/>
    <w:rsid w:val="00524B07"/>
    <w:rsid w:val="00527F65"/>
    <w:rsid w:val="00530B4F"/>
    <w:rsid w:val="00532620"/>
    <w:rsid w:val="00564F05"/>
    <w:rsid w:val="005857F7"/>
    <w:rsid w:val="00585DC2"/>
    <w:rsid w:val="00592685"/>
    <w:rsid w:val="005A1846"/>
    <w:rsid w:val="005A226A"/>
    <w:rsid w:val="005A458A"/>
    <w:rsid w:val="005A6CC1"/>
    <w:rsid w:val="005C1BD1"/>
    <w:rsid w:val="005C2BFC"/>
    <w:rsid w:val="005D4B56"/>
    <w:rsid w:val="005D595A"/>
    <w:rsid w:val="005E4BF6"/>
    <w:rsid w:val="005F6696"/>
    <w:rsid w:val="00602256"/>
    <w:rsid w:val="00605BE8"/>
    <w:rsid w:val="006374D1"/>
    <w:rsid w:val="006419CF"/>
    <w:rsid w:val="00644156"/>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0887"/>
    <w:rsid w:val="00851C50"/>
    <w:rsid w:val="008525E9"/>
    <w:rsid w:val="00853446"/>
    <w:rsid w:val="00876741"/>
    <w:rsid w:val="0088014D"/>
    <w:rsid w:val="008801B5"/>
    <w:rsid w:val="008844E9"/>
    <w:rsid w:val="00886DD9"/>
    <w:rsid w:val="008916BA"/>
    <w:rsid w:val="00892627"/>
    <w:rsid w:val="00894691"/>
    <w:rsid w:val="008B067C"/>
    <w:rsid w:val="008B61BB"/>
    <w:rsid w:val="008D5D9C"/>
    <w:rsid w:val="00910666"/>
    <w:rsid w:val="00911B1F"/>
    <w:rsid w:val="00913975"/>
    <w:rsid w:val="00931067"/>
    <w:rsid w:val="00931C25"/>
    <w:rsid w:val="009320D3"/>
    <w:rsid w:val="0095055D"/>
    <w:rsid w:val="00955A4C"/>
    <w:rsid w:val="009641E5"/>
    <w:rsid w:val="00980A7C"/>
    <w:rsid w:val="00981061"/>
    <w:rsid w:val="00982CCF"/>
    <w:rsid w:val="00986D29"/>
    <w:rsid w:val="009874B6"/>
    <w:rsid w:val="00991437"/>
    <w:rsid w:val="00995985"/>
    <w:rsid w:val="009A7BA7"/>
    <w:rsid w:val="009B2D6B"/>
    <w:rsid w:val="009B3EB3"/>
    <w:rsid w:val="009B4170"/>
    <w:rsid w:val="009C1729"/>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71421"/>
    <w:rsid w:val="00A726CB"/>
    <w:rsid w:val="00A7624F"/>
    <w:rsid w:val="00A82951"/>
    <w:rsid w:val="00A82EB7"/>
    <w:rsid w:val="00A83772"/>
    <w:rsid w:val="00A94BFF"/>
    <w:rsid w:val="00AB4E32"/>
    <w:rsid w:val="00AB5558"/>
    <w:rsid w:val="00AC2CCA"/>
    <w:rsid w:val="00AD008B"/>
    <w:rsid w:val="00B1573E"/>
    <w:rsid w:val="00B16D3D"/>
    <w:rsid w:val="00B31FE9"/>
    <w:rsid w:val="00B3751B"/>
    <w:rsid w:val="00B52FC8"/>
    <w:rsid w:val="00B55F5C"/>
    <w:rsid w:val="00B86BA4"/>
    <w:rsid w:val="00B91746"/>
    <w:rsid w:val="00BB73EC"/>
    <w:rsid w:val="00BB7EE1"/>
    <w:rsid w:val="00BC528F"/>
    <w:rsid w:val="00BC7B97"/>
    <w:rsid w:val="00BD3D22"/>
    <w:rsid w:val="00BE5E52"/>
    <w:rsid w:val="00BF0B9D"/>
    <w:rsid w:val="00BF79CF"/>
    <w:rsid w:val="00C22499"/>
    <w:rsid w:val="00C224EE"/>
    <w:rsid w:val="00C22A70"/>
    <w:rsid w:val="00C312BE"/>
    <w:rsid w:val="00C415EF"/>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5691"/>
    <w:rsid w:val="00DB6A2C"/>
    <w:rsid w:val="00DD17DF"/>
    <w:rsid w:val="00DD2891"/>
    <w:rsid w:val="00DD434C"/>
    <w:rsid w:val="00DD4A3B"/>
    <w:rsid w:val="00DF3BB2"/>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E17CE"/>
    <w:rsid w:val="00EE50B3"/>
    <w:rsid w:val="00EF6082"/>
    <w:rsid w:val="00EF6CBB"/>
    <w:rsid w:val="00F020FF"/>
    <w:rsid w:val="00F225E9"/>
    <w:rsid w:val="00F24BBB"/>
    <w:rsid w:val="00F41009"/>
    <w:rsid w:val="00F4748E"/>
    <w:rsid w:val="00F650F5"/>
    <w:rsid w:val="00F7351A"/>
    <w:rsid w:val="00F75AE6"/>
    <w:rsid w:val="00F77EE1"/>
    <w:rsid w:val="00F92D53"/>
    <w:rsid w:val="00F92FDE"/>
    <w:rsid w:val="00F9720D"/>
    <w:rsid w:val="00FB0FD6"/>
    <w:rsid w:val="00FC4C15"/>
    <w:rsid w:val="00FC4FBC"/>
    <w:rsid w:val="00FC746D"/>
    <w:rsid w:val="00FC7C54"/>
    <w:rsid w:val="00FE4417"/>
    <w:rsid w:val="00FF17D3"/>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7ACC9-E65A-4479-995D-CDF913AC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link w:val="a8"/>
    <w:pPr>
      <w:tabs>
        <w:tab w:val="center" w:pos="4677"/>
        <w:tab w:val="right" w:pos="9355"/>
      </w:tabs>
    </w:pPr>
  </w:style>
  <w:style w:type="paragraph" w:styleId="a9">
    <w:name w:val="head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rsid w:val="00D85432"/>
    <w:rPr>
      <w:rFonts w:ascii="Tahoma" w:hAnsi="Tahoma"/>
      <w:sz w:val="16"/>
      <w:szCs w:val="16"/>
    </w:rPr>
  </w:style>
  <w:style w:type="character" w:customStyle="1" w:styleId="ae">
    <w:name w:val="Текст выноски Знак"/>
    <w:link w:val="ad"/>
    <w:rsid w:val="00D85432"/>
    <w:rPr>
      <w:rFonts w:ascii="Tahoma" w:hAnsi="Tahoma" w:cs="Tahoma"/>
      <w:sz w:val="16"/>
      <w:szCs w:val="16"/>
      <w:lang w:eastAsia="ar-SA"/>
    </w:rPr>
  </w:style>
  <w:style w:type="character" w:styleId="af">
    <w:name w:val="Hyperlink"/>
    <w:rsid w:val="00253A29"/>
    <w:rPr>
      <w:color w:val="0000FF"/>
      <w:u w:val="single"/>
    </w:rPr>
  </w:style>
  <w:style w:type="table" w:styleId="af0">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7D69E6"/>
    <w:rPr>
      <w:sz w:val="16"/>
      <w:szCs w:val="16"/>
    </w:rPr>
  </w:style>
  <w:style w:type="paragraph" w:styleId="af2">
    <w:name w:val="annotation text"/>
    <w:basedOn w:val="a"/>
    <w:link w:val="af3"/>
    <w:rsid w:val="007D69E6"/>
    <w:rPr>
      <w:sz w:val="20"/>
      <w:szCs w:val="20"/>
    </w:rPr>
  </w:style>
  <w:style w:type="character" w:customStyle="1" w:styleId="af3">
    <w:name w:val="Текст примечания Знак"/>
    <w:basedOn w:val="a0"/>
    <w:link w:val="af2"/>
    <w:rsid w:val="007D69E6"/>
    <w:rPr>
      <w:lang w:eastAsia="ar-SA"/>
    </w:rPr>
  </w:style>
  <w:style w:type="paragraph" w:styleId="af4">
    <w:name w:val="annotation subject"/>
    <w:basedOn w:val="af2"/>
    <w:next w:val="af2"/>
    <w:link w:val="af5"/>
    <w:rsid w:val="007D69E6"/>
    <w:rPr>
      <w:b/>
      <w:bCs/>
    </w:rPr>
  </w:style>
  <w:style w:type="character" w:customStyle="1" w:styleId="af5">
    <w:name w:val="Тема примечания Знак"/>
    <w:basedOn w:val="af3"/>
    <w:link w:val="af4"/>
    <w:rsid w:val="007D69E6"/>
    <w:rPr>
      <w:b/>
      <w:bCs/>
      <w:lang w:eastAsia="ar-SA"/>
    </w:rPr>
  </w:style>
  <w:style w:type="paragraph" w:styleId="af6">
    <w:name w:val="List Paragraph"/>
    <w:basedOn w:val="a"/>
    <w:uiPriority w:val="34"/>
    <w:qFormat/>
    <w:rsid w:val="00701B24"/>
    <w:pPr>
      <w:ind w:left="720"/>
      <w:contextualSpacing/>
    </w:pPr>
  </w:style>
  <w:style w:type="character" w:customStyle="1" w:styleId="aa">
    <w:name w:val="Верхний колонтитул Знак"/>
    <w:basedOn w:val="a0"/>
    <w:link w:val="a9"/>
    <w:uiPriority w:val="99"/>
    <w:rsid w:val="00C224EE"/>
    <w:rPr>
      <w:sz w:val="24"/>
      <w:szCs w:val="24"/>
      <w:lang w:eastAsia="ar-SA"/>
    </w:rPr>
  </w:style>
  <w:style w:type="character" w:customStyle="1" w:styleId="a8">
    <w:name w:val="Нижний колонтитул Знак"/>
    <w:basedOn w:val="a0"/>
    <w:link w:val="a7"/>
    <w:rsid w:val="00C224E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083067502">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6FC5-2941-4131-B97A-113941FC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3327</Words>
  <Characters>18969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tselihov</cp:lastModifiedBy>
  <cp:revision>13</cp:revision>
  <cp:lastPrinted>2018-07-17T09:21:00Z</cp:lastPrinted>
  <dcterms:created xsi:type="dcterms:W3CDTF">2018-07-17T08:06:00Z</dcterms:created>
  <dcterms:modified xsi:type="dcterms:W3CDTF">2018-07-17T09:24:00Z</dcterms:modified>
</cp:coreProperties>
</file>